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C" w:rsidRPr="00EE6740" w:rsidRDefault="00812C7C" w:rsidP="00812C7C">
      <w:pPr>
        <w:spacing w:after="0" w:line="240" w:lineRule="auto"/>
        <w:jc w:val="right"/>
        <w:rPr>
          <w:rFonts w:ascii="Times New Roman" w:eastAsia="Times New Roman" w:hAnsi="Times New Roman" w:cs="Times New Roman"/>
          <w:i/>
          <w:sz w:val="24"/>
          <w:szCs w:val="24"/>
        </w:rPr>
      </w:pPr>
      <w:r w:rsidRPr="00EE6740">
        <w:rPr>
          <w:rFonts w:ascii="Times New Roman" w:eastAsia="Times New Roman" w:hAnsi="Times New Roman" w:cs="Times New Roman"/>
          <w:i/>
          <w:sz w:val="24"/>
          <w:szCs w:val="24"/>
        </w:rPr>
        <w:t xml:space="preserve">Updated </w:t>
      </w:r>
      <w:r w:rsidR="00957AE7" w:rsidRPr="00EE6740">
        <w:rPr>
          <w:rFonts w:ascii="Times New Roman" w:eastAsia="Times New Roman" w:hAnsi="Times New Roman" w:cs="Times New Roman"/>
          <w:i/>
          <w:sz w:val="24"/>
          <w:szCs w:val="24"/>
        </w:rPr>
        <w:t>May 31,</w:t>
      </w:r>
      <w:r w:rsidR="00500AAB" w:rsidRPr="00EE6740">
        <w:rPr>
          <w:rFonts w:ascii="Times New Roman" w:eastAsia="Times New Roman" w:hAnsi="Times New Roman" w:cs="Times New Roman"/>
          <w:i/>
          <w:sz w:val="24"/>
          <w:szCs w:val="24"/>
        </w:rPr>
        <w:t xml:space="preserve"> 2018</w:t>
      </w:r>
    </w:p>
    <w:p w:rsidR="00C17342" w:rsidRPr="00EE6740" w:rsidRDefault="00EE6740" w:rsidP="00C17342">
      <w:pPr>
        <w:spacing w:after="0" w:line="240" w:lineRule="auto"/>
        <w:jc w:val="center"/>
        <w:rPr>
          <w:rFonts w:ascii="Times New Roman" w:eastAsia="Times New Roman" w:hAnsi="Times New Roman" w:cs="Times New Roman"/>
          <w:b/>
          <w:sz w:val="28"/>
          <w:szCs w:val="24"/>
        </w:rPr>
      </w:pPr>
      <w:r w:rsidRPr="00EE6740">
        <w:rPr>
          <w:rFonts w:ascii="Times New Roman" w:eastAsia="Times New Roman" w:hAnsi="Times New Roman" w:cs="Times New Roman"/>
          <w:b/>
          <w:sz w:val="28"/>
          <w:szCs w:val="24"/>
        </w:rPr>
        <w:t>Sarah D. Linnstaedt, PhD</w:t>
      </w:r>
    </w:p>
    <w:p w:rsidR="00C17342" w:rsidRPr="00EE6740" w:rsidRDefault="00C17342" w:rsidP="00C17342">
      <w:pPr>
        <w:tabs>
          <w:tab w:val="left" w:pos="4537"/>
        </w:tabs>
        <w:spacing w:after="0" w:line="240" w:lineRule="auto"/>
        <w:jc w:val="both"/>
        <w:rPr>
          <w:rFonts w:ascii="Times New Roman" w:eastAsia="Times New Roman" w:hAnsi="Times New Roman" w:cs="Times New Roman"/>
          <w:b/>
          <w:sz w:val="24"/>
          <w:szCs w:val="24"/>
        </w:rPr>
      </w:pPr>
      <w:r w:rsidRPr="00EE6740">
        <w:rPr>
          <w:rFonts w:ascii="Times New Roman" w:eastAsia="Times New Roman" w:hAnsi="Times New Roman" w:cs="Times New Roman"/>
          <w:b/>
          <w:sz w:val="24"/>
          <w:szCs w:val="24"/>
        </w:rPr>
        <w:tab/>
      </w:r>
    </w:p>
    <w:p w:rsidR="00C17342" w:rsidRPr="00EE6740" w:rsidRDefault="00957AE7" w:rsidP="00C17342">
      <w:pPr>
        <w:spacing w:after="0" w:line="240" w:lineRule="auto"/>
        <w:jc w:val="both"/>
        <w:rPr>
          <w:rFonts w:ascii="Times New Roman" w:eastAsia="Times New Roman" w:hAnsi="Times New Roman" w:cs="Times New Roman"/>
          <w:b/>
          <w:sz w:val="26"/>
          <w:szCs w:val="26"/>
        </w:rPr>
      </w:pPr>
      <w:r w:rsidRPr="00EE6740">
        <w:rPr>
          <w:rFonts w:ascii="Times New Roman" w:eastAsia="Times New Roman" w:hAnsi="Times New Roman" w:cs="Times New Roman"/>
          <w:b/>
          <w:sz w:val="26"/>
          <w:szCs w:val="26"/>
        </w:rPr>
        <w:t xml:space="preserve">1) </w:t>
      </w:r>
      <w:r w:rsidR="00C17342" w:rsidRPr="00EE6740">
        <w:rPr>
          <w:rFonts w:ascii="Times New Roman" w:eastAsia="Times New Roman" w:hAnsi="Times New Roman" w:cs="Times New Roman"/>
          <w:b/>
          <w:sz w:val="26"/>
          <w:szCs w:val="26"/>
        </w:rPr>
        <w:t>Personal Information</w:t>
      </w:r>
    </w:p>
    <w:p w:rsidR="00C17342" w:rsidRPr="00EE6740" w:rsidRDefault="00C17342" w:rsidP="00C1734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Name: </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 xml:space="preserve">Sarah </w:t>
      </w:r>
      <w:r w:rsidR="001D6DFC" w:rsidRPr="00EE6740">
        <w:rPr>
          <w:rFonts w:ascii="Times New Roman" w:eastAsia="Times New Roman" w:hAnsi="Times New Roman" w:cs="Times New Roman"/>
          <w:sz w:val="24"/>
          <w:szCs w:val="24"/>
        </w:rPr>
        <w:t xml:space="preserve">D. </w:t>
      </w:r>
      <w:r w:rsidRPr="00EE6740">
        <w:rPr>
          <w:rFonts w:ascii="Times New Roman" w:eastAsia="Times New Roman" w:hAnsi="Times New Roman" w:cs="Times New Roman"/>
          <w:sz w:val="24"/>
          <w:szCs w:val="24"/>
        </w:rPr>
        <w:t>Linnstaedt, PhD</w:t>
      </w:r>
    </w:p>
    <w:p w:rsidR="00957AE7" w:rsidRPr="00EE6740" w:rsidRDefault="00957AE7" w:rsidP="00C1734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Home Address:</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200 Simerville Road, Chapel Hill NC 27517</w:t>
      </w:r>
    </w:p>
    <w:p w:rsidR="00957AE7" w:rsidRPr="00EE6740" w:rsidRDefault="00957AE7" w:rsidP="00C1734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Phone:</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(919) 576-6179</w:t>
      </w:r>
    </w:p>
    <w:p w:rsidR="00C17342" w:rsidRPr="00EE6740" w:rsidRDefault="00C17342" w:rsidP="00C17342">
      <w:pPr>
        <w:spacing w:after="0" w:line="240" w:lineRule="auto"/>
        <w:jc w:val="both"/>
        <w:rPr>
          <w:rFonts w:ascii="Times New Roman" w:eastAsia="Times New Roman" w:hAnsi="Times New Roman" w:cs="Times New Roman"/>
          <w:sz w:val="28"/>
          <w:szCs w:val="24"/>
        </w:rPr>
      </w:pPr>
    </w:p>
    <w:p w:rsidR="00C17342" w:rsidRPr="00EE6740" w:rsidRDefault="00EE6740" w:rsidP="00C17342">
      <w:pPr>
        <w:spacing w:after="0" w:line="240" w:lineRule="auto"/>
        <w:jc w:val="both"/>
        <w:rPr>
          <w:rFonts w:ascii="Times New Roman" w:eastAsia="Times New Roman" w:hAnsi="Times New Roman" w:cs="Times New Roman"/>
          <w:b/>
          <w:sz w:val="26"/>
          <w:szCs w:val="26"/>
        </w:rPr>
      </w:pPr>
      <w:r w:rsidRPr="00EE6740">
        <w:rPr>
          <w:rFonts w:ascii="Times New Roman" w:eastAsia="Times New Roman" w:hAnsi="Times New Roman" w:cs="Times New Roman"/>
          <w:b/>
          <w:sz w:val="26"/>
          <w:szCs w:val="26"/>
        </w:rPr>
        <w:t xml:space="preserve">2) </w:t>
      </w:r>
      <w:r w:rsidR="00C17342" w:rsidRPr="00EE6740">
        <w:rPr>
          <w:rFonts w:ascii="Times New Roman" w:eastAsia="Times New Roman" w:hAnsi="Times New Roman" w:cs="Times New Roman"/>
          <w:b/>
          <w:sz w:val="26"/>
          <w:szCs w:val="26"/>
        </w:rPr>
        <w:t>Education</w:t>
      </w:r>
    </w:p>
    <w:p w:rsidR="00ED5A55" w:rsidRPr="00ED5A55" w:rsidRDefault="00ED5A55" w:rsidP="00ED5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sz w:val="24"/>
          <w:szCs w:val="24"/>
          <w:u w:val="single"/>
        </w:rPr>
      </w:pPr>
      <w:r w:rsidRPr="00ED5A55">
        <w:rPr>
          <w:rFonts w:ascii="Times New Roman" w:hAnsi="Times New Roman"/>
          <w:sz w:val="24"/>
          <w:szCs w:val="24"/>
          <w:u w:val="single"/>
        </w:rPr>
        <w:t>Institution and Location</w:t>
      </w:r>
      <w:r w:rsidRPr="00ED5A55">
        <w:rPr>
          <w:rFonts w:ascii="Times New Roman" w:hAnsi="Times New Roman"/>
          <w:sz w:val="24"/>
          <w:szCs w:val="24"/>
        </w:rPr>
        <w:tab/>
      </w:r>
      <w:r w:rsidRPr="00ED5A55">
        <w:rPr>
          <w:rFonts w:ascii="Times New Roman" w:hAnsi="Times New Roman"/>
          <w:sz w:val="24"/>
          <w:szCs w:val="24"/>
        </w:rPr>
        <w:tab/>
      </w:r>
      <w:r w:rsidRPr="00ED5A55">
        <w:rPr>
          <w:rFonts w:ascii="Times New Roman" w:hAnsi="Times New Roman"/>
          <w:sz w:val="24"/>
          <w:szCs w:val="24"/>
          <w:u w:val="single"/>
        </w:rPr>
        <w:t>Degree/Program</w:t>
      </w:r>
      <w:r w:rsidRPr="00ED5A55">
        <w:rPr>
          <w:rFonts w:ascii="Times New Roman" w:hAnsi="Times New Roman"/>
          <w:sz w:val="24"/>
          <w:szCs w:val="24"/>
        </w:rPr>
        <w:tab/>
      </w:r>
      <w:r>
        <w:rPr>
          <w:rFonts w:ascii="Times New Roman" w:hAnsi="Times New Roman"/>
          <w:sz w:val="24"/>
          <w:szCs w:val="24"/>
        </w:rPr>
        <w:tab/>
      </w:r>
      <w:r w:rsidRPr="00ED5A55">
        <w:rPr>
          <w:rFonts w:ascii="Times New Roman" w:hAnsi="Times New Roman"/>
          <w:sz w:val="24"/>
          <w:szCs w:val="24"/>
          <w:u w:val="single"/>
        </w:rPr>
        <w:t>Year</w:t>
      </w:r>
      <w:r w:rsidRPr="00ED5A55">
        <w:rPr>
          <w:rFonts w:ascii="Times New Roman" w:hAnsi="Times New Roman"/>
          <w:sz w:val="24"/>
          <w:szCs w:val="24"/>
        </w:rPr>
        <w:tab/>
      </w:r>
      <w:r w:rsidRPr="00ED5A55">
        <w:rPr>
          <w:rFonts w:ascii="Times New Roman" w:hAnsi="Times New Roman"/>
          <w:sz w:val="24"/>
          <w:szCs w:val="24"/>
        </w:rPr>
        <w:tab/>
      </w:r>
      <w:r w:rsidRPr="00ED5A55">
        <w:rPr>
          <w:rFonts w:ascii="Times New Roman" w:hAnsi="Times New Roman"/>
          <w:sz w:val="24"/>
          <w:szCs w:val="24"/>
          <w:u w:val="single"/>
        </w:rPr>
        <w:t>Degree/Focus</w:t>
      </w: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Duke University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Post-doctoral Fellow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RNA biology</w:t>
      </w: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Durham, NC</w:t>
      </w:r>
    </w:p>
    <w:p w:rsidR="00ED5A55" w:rsidRDefault="00ED5A55" w:rsidP="00ED5A55">
      <w:pPr>
        <w:spacing w:after="0" w:line="240" w:lineRule="auto"/>
        <w:jc w:val="both"/>
        <w:rPr>
          <w:rFonts w:ascii="Times New Roman" w:eastAsia="Times New Roman" w:hAnsi="Times New Roman" w:cs="Times New Roman"/>
          <w:sz w:val="24"/>
          <w:szCs w:val="24"/>
        </w:rPr>
      </w:pP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Georgetown University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Microbiology </w:t>
      </w: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w:t>
      </w:r>
      <w:r w:rsidR="004348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Immunology</w:t>
      </w:r>
    </w:p>
    <w:p w:rsidR="00ED5A55" w:rsidRDefault="00ED5A55" w:rsidP="00ED5A55">
      <w:pPr>
        <w:spacing w:after="0" w:line="240" w:lineRule="auto"/>
        <w:jc w:val="both"/>
        <w:rPr>
          <w:rFonts w:ascii="Times New Roman" w:eastAsia="Times New Roman" w:hAnsi="Times New Roman" w:cs="Times New Roman"/>
          <w:sz w:val="24"/>
          <w:szCs w:val="24"/>
        </w:rPr>
      </w:pP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Tech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Biology</w:t>
      </w: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Blacksburg, VA</w:t>
      </w:r>
    </w:p>
    <w:p w:rsidR="00ED5A55" w:rsidRDefault="00ED5A55" w:rsidP="00ED5A55">
      <w:pPr>
        <w:spacing w:after="0" w:line="240" w:lineRule="auto"/>
        <w:jc w:val="both"/>
        <w:rPr>
          <w:rFonts w:ascii="Times New Roman" w:eastAsia="Times New Roman" w:hAnsi="Times New Roman" w:cs="Times New Roman"/>
          <w:sz w:val="24"/>
          <w:szCs w:val="24"/>
        </w:rPr>
      </w:pP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Brooke Pointe High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Diploma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1999</w:t>
      </w:r>
      <w:r>
        <w:rPr>
          <w:rFonts w:ascii="Times New Roman" w:eastAsia="Times New Roman" w:hAnsi="Times New Roman" w:cs="Times New Roman"/>
          <w:sz w:val="24"/>
          <w:szCs w:val="24"/>
        </w:rPr>
        <w:tab/>
      </w:r>
    </w:p>
    <w:p w:rsidR="00ED5A55" w:rsidRDefault="00ED5A55" w:rsidP="00ED5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Stafford, VA</w:t>
      </w:r>
    </w:p>
    <w:p w:rsidR="00ED5A55" w:rsidRDefault="00ED5A55" w:rsidP="00ED5A55">
      <w:pPr>
        <w:spacing w:after="0" w:line="240" w:lineRule="auto"/>
        <w:jc w:val="both"/>
        <w:rPr>
          <w:rFonts w:ascii="Times New Roman" w:eastAsia="Times New Roman" w:hAnsi="Times New Roman" w:cs="Times New Roman"/>
          <w:sz w:val="24"/>
          <w:szCs w:val="24"/>
        </w:rPr>
      </w:pPr>
    </w:p>
    <w:p w:rsidR="00C17342" w:rsidRPr="00EE6740" w:rsidRDefault="00EE6740" w:rsidP="00C17342">
      <w:pPr>
        <w:spacing w:after="0" w:line="240" w:lineRule="auto"/>
        <w:jc w:val="both"/>
        <w:rPr>
          <w:rFonts w:ascii="Times New Roman" w:eastAsia="Times New Roman" w:hAnsi="Times New Roman" w:cs="Times New Roman"/>
          <w:b/>
          <w:sz w:val="26"/>
          <w:szCs w:val="26"/>
        </w:rPr>
      </w:pPr>
      <w:r w:rsidRPr="00EE6740">
        <w:rPr>
          <w:rFonts w:ascii="Times New Roman" w:eastAsia="Times New Roman" w:hAnsi="Times New Roman" w:cs="Times New Roman"/>
          <w:b/>
          <w:sz w:val="26"/>
          <w:szCs w:val="26"/>
        </w:rPr>
        <w:t xml:space="preserve">3) </w:t>
      </w:r>
      <w:r w:rsidR="00C17342" w:rsidRPr="00EE6740">
        <w:rPr>
          <w:rFonts w:ascii="Times New Roman" w:eastAsia="Times New Roman" w:hAnsi="Times New Roman" w:cs="Times New Roman"/>
          <w:b/>
          <w:sz w:val="26"/>
          <w:szCs w:val="26"/>
        </w:rPr>
        <w:t>Professional Experience</w:t>
      </w:r>
      <w:r w:rsidR="00741341">
        <w:rPr>
          <w:rFonts w:ascii="Times New Roman" w:eastAsia="Times New Roman" w:hAnsi="Times New Roman" w:cs="Times New Roman"/>
          <w:b/>
          <w:sz w:val="26"/>
          <w:szCs w:val="26"/>
        </w:rPr>
        <w:t xml:space="preserve"> – Employment History</w:t>
      </w:r>
    </w:p>
    <w:p w:rsidR="00C17342" w:rsidRPr="00EE6740" w:rsidRDefault="00C17342" w:rsidP="00C17342">
      <w:pPr>
        <w:spacing w:after="0" w:line="240" w:lineRule="auto"/>
        <w:jc w:val="both"/>
        <w:rPr>
          <w:rFonts w:ascii="Times New Roman" w:eastAsia="Times New Roman" w:hAnsi="Times New Roman" w:cs="Times New Roman"/>
          <w:sz w:val="24"/>
          <w:szCs w:val="24"/>
        </w:rPr>
      </w:pPr>
    </w:p>
    <w:p w:rsidR="006044DC"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Research </w:t>
      </w:r>
      <w:r w:rsidR="006044DC" w:rsidRPr="00EE6740">
        <w:rPr>
          <w:rFonts w:ascii="Times New Roman" w:eastAsia="Times New Roman" w:hAnsi="Times New Roman" w:cs="Times New Roman"/>
          <w:sz w:val="24"/>
          <w:szCs w:val="24"/>
        </w:rPr>
        <w:t>Assistant Professor</w:t>
      </w:r>
      <w:r>
        <w:rPr>
          <w:rFonts w:ascii="Times New Roman" w:eastAsia="Times New Roman" w:hAnsi="Times New Roman" w:cs="Times New Roman"/>
          <w:sz w:val="24"/>
          <w:szCs w:val="24"/>
        </w:rPr>
        <w:t xml:space="preserve">, </w:t>
      </w:r>
      <w:r w:rsidR="006044DC" w:rsidRPr="00EE6740">
        <w:rPr>
          <w:rFonts w:ascii="Times New Roman" w:eastAsia="Times New Roman" w:hAnsi="Times New Roman" w:cs="Times New Roman"/>
          <w:sz w:val="24"/>
          <w:szCs w:val="24"/>
        </w:rPr>
        <w:t>Department of Anesthesiology</w:t>
      </w:r>
      <w:r>
        <w:rPr>
          <w:rFonts w:ascii="Times New Roman" w:eastAsia="Times New Roman" w:hAnsi="Times New Roman" w:cs="Times New Roman"/>
          <w:sz w:val="24"/>
          <w:szCs w:val="24"/>
        </w:rPr>
        <w:t>, University of North Carolina at Chapel Hill, NC, with joint appointment in the Curriculum in Genetics and Molecular Biology, University of North Carolina at Chapel Hill, Chapel Hill, NC</w:t>
      </w:r>
    </w:p>
    <w:p w:rsidR="00857F98"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(Additional appointment in the Curriculum in Genetics and Molecular Biology)</w:t>
      </w:r>
    </w:p>
    <w:p w:rsidR="00857F98"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t xml:space="preserve">Research Assistant Professor, </w:t>
      </w:r>
      <w:r w:rsidRPr="00EE6740">
        <w:rPr>
          <w:rFonts w:ascii="Times New Roman" w:eastAsia="Times New Roman" w:hAnsi="Times New Roman" w:cs="Times New Roman"/>
          <w:sz w:val="24"/>
          <w:szCs w:val="24"/>
        </w:rPr>
        <w:t>Department of Anesthesiology</w:t>
      </w:r>
      <w:r>
        <w:rPr>
          <w:rFonts w:ascii="Times New Roman" w:eastAsia="Times New Roman" w:hAnsi="Times New Roman" w:cs="Times New Roman"/>
          <w:sz w:val="24"/>
          <w:szCs w:val="24"/>
        </w:rPr>
        <w:t>, University of North Carolina at Chapel Hill, Chapel Hill, NC</w:t>
      </w:r>
    </w:p>
    <w:p w:rsidR="00857F98"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t>Lecturer, Department of Biology, University of North Carolina at Chapel Hill, Chapel Hill, NC</w:t>
      </w:r>
    </w:p>
    <w:p w:rsidR="00857F98"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2003-2008</w:t>
      </w:r>
      <w:r>
        <w:rPr>
          <w:rFonts w:ascii="Times New Roman" w:eastAsia="Times New Roman" w:hAnsi="Times New Roman" w:cs="Times New Roman"/>
          <w:sz w:val="24"/>
          <w:szCs w:val="24"/>
        </w:rPr>
        <w:tab/>
        <w:t>Research Fellow, Department of Microbiology and Immunology, Duke University, Durham, NC</w:t>
      </w:r>
    </w:p>
    <w:p w:rsidR="00857F98" w:rsidRDefault="00857F98" w:rsidP="00857F98">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1999-2003</w:t>
      </w:r>
      <w:r>
        <w:rPr>
          <w:rFonts w:ascii="Times New Roman" w:eastAsia="Times New Roman" w:hAnsi="Times New Roman" w:cs="Times New Roman"/>
          <w:sz w:val="24"/>
          <w:szCs w:val="24"/>
        </w:rPr>
        <w:tab/>
        <w:t>Teaching Fellow, Department of Microbiology and Immunology, Georgetown University, Washington</w:t>
      </w:r>
      <w:r w:rsidR="004348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43487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434874">
        <w:rPr>
          <w:rFonts w:ascii="Times New Roman" w:eastAsia="Times New Roman" w:hAnsi="Times New Roman" w:cs="Times New Roman"/>
          <w:sz w:val="24"/>
          <w:szCs w:val="24"/>
        </w:rPr>
        <w:t>.</w:t>
      </w:r>
    </w:p>
    <w:p w:rsidR="00C17342" w:rsidRPr="00EE6740" w:rsidRDefault="00C17342" w:rsidP="00C17342">
      <w:pPr>
        <w:spacing w:after="0" w:line="240" w:lineRule="auto"/>
        <w:jc w:val="both"/>
        <w:rPr>
          <w:rFonts w:ascii="Times New Roman" w:eastAsia="Times New Roman" w:hAnsi="Times New Roman" w:cs="Times New Roman"/>
          <w:sz w:val="24"/>
          <w:szCs w:val="24"/>
        </w:rPr>
      </w:pPr>
    </w:p>
    <w:p w:rsidR="00C17342" w:rsidRPr="00EE6740" w:rsidRDefault="00C17342" w:rsidP="00C17342">
      <w:pPr>
        <w:spacing w:after="0" w:line="240" w:lineRule="auto"/>
        <w:jc w:val="both"/>
        <w:rPr>
          <w:rFonts w:ascii="Times New Roman" w:eastAsia="Times New Roman" w:hAnsi="Times New Roman" w:cs="Times New Roman"/>
          <w:sz w:val="24"/>
          <w:szCs w:val="24"/>
        </w:rPr>
      </w:pPr>
      <w:r w:rsidRPr="0052761C">
        <w:rPr>
          <w:rFonts w:ascii="Times New Roman" w:eastAsia="Times New Roman" w:hAnsi="Times New Roman" w:cs="Times New Roman"/>
          <w:sz w:val="24"/>
          <w:szCs w:val="24"/>
          <w:u w:val="single"/>
        </w:rPr>
        <w:t>Society Memberships</w:t>
      </w:r>
      <w:r w:rsidRPr="00EE6740">
        <w:rPr>
          <w:rFonts w:ascii="Times New Roman" w:eastAsia="Times New Roman" w:hAnsi="Times New Roman" w:cs="Times New Roman"/>
          <w:sz w:val="24"/>
          <w:szCs w:val="24"/>
        </w:rPr>
        <w:t>:</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2016 – Present</w:t>
      </w:r>
      <w:r w:rsidRPr="00EE6740">
        <w:rPr>
          <w:rFonts w:ascii="Times New Roman" w:eastAsia="Times New Roman" w:hAnsi="Times New Roman" w:cs="Times New Roman"/>
          <w:sz w:val="24"/>
          <w:szCs w:val="24"/>
        </w:rPr>
        <w:tab/>
      </w:r>
      <w:r w:rsidR="0052761C">
        <w:rPr>
          <w:rFonts w:ascii="Times New Roman" w:eastAsia="Times New Roman" w:hAnsi="Times New Roman" w:cs="Times New Roman"/>
          <w:sz w:val="24"/>
          <w:szCs w:val="24"/>
        </w:rPr>
        <w:tab/>
        <w:t>Society of</w:t>
      </w:r>
      <w:r w:rsidRPr="00EE6740">
        <w:rPr>
          <w:rFonts w:ascii="Times New Roman" w:eastAsia="Times New Roman" w:hAnsi="Times New Roman" w:cs="Times New Roman"/>
          <w:sz w:val="24"/>
          <w:szCs w:val="24"/>
        </w:rPr>
        <w:t xml:space="preserve"> Biological Psychiatry</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2015 – Present </w:t>
      </w:r>
      <w:r w:rsidRPr="00EE6740">
        <w:rPr>
          <w:rFonts w:ascii="Times New Roman" w:eastAsia="Times New Roman" w:hAnsi="Times New Roman" w:cs="Times New Roman"/>
          <w:sz w:val="24"/>
          <w:szCs w:val="24"/>
        </w:rPr>
        <w:tab/>
        <w:t>Society for Neuroscience</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2013 – Present </w:t>
      </w:r>
      <w:r w:rsidRPr="00EE6740">
        <w:rPr>
          <w:rFonts w:ascii="Times New Roman" w:eastAsia="Times New Roman" w:hAnsi="Times New Roman" w:cs="Times New Roman"/>
          <w:sz w:val="24"/>
          <w:szCs w:val="24"/>
        </w:rPr>
        <w:tab/>
        <w:t>RNA Society</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2013 – Present</w:t>
      </w:r>
      <w:r w:rsidRPr="00EE6740">
        <w:rPr>
          <w:rFonts w:ascii="Times New Roman" w:eastAsia="Times New Roman" w:hAnsi="Times New Roman" w:cs="Times New Roman"/>
          <w:sz w:val="24"/>
          <w:szCs w:val="24"/>
        </w:rPr>
        <w:tab/>
      </w:r>
      <w:r w:rsidR="0052761C">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International Association for the Study of Pain</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2013 – Present </w:t>
      </w:r>
      <w:r w:rsidRPr="00EE6740">
        <w:rPr>
          <w:rFonts w:ascii="Times New Roman" w:eastAsia="Times New Roman" w:hAnsi="Times New Roman" w:cs="Times New Roman"/>
          <w:sz w:val="24"/>
          <w:szCs w:val="24"/>
        </w:rPr>
        <w:tab/>
        <w:t xml:space="preserve">American Society of Anesthesiologists </w:t>
      </w:r>
    </w:p>
    <w:p w:rsidR="003426C2" w:rsidRPr="00EE6740" w:rsidRDefault="003426C2" w:rsidP="003426C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2012 – Present  </w:t>
      </w:r>
      <w:r w:rsidRPr="00EE6740">
        <w:rPr>
          <w:rFonts w:ascii="Times New Roman" w:eastAsia="Times New Roman" w:hAnsi="Times New Roman" w:cs="Times New Roman"/>
          <w:sz w:val="24"/>
          <w:szCs w:val="24"/>
        </w:rPr>
        <w:tab/>
        <w:t>American Pain Society</w:t>
      </w:r>
    </w:p>
    <w:p w:rsidR="003426C2" w:rsidRPr="00EE6740" w:rsidRDefault="003426C2" w:rsidP="00C17342">
      <w:pPr>
        <w:spacing w:after="0" w:line="240" w:lineRule="auto"/>
        <w:jc w:val="both"/>
        <w:rPr>
          <w:rFonts w:ascii="Times New Roman" w:eastAsia="Times New Roman" w:hAnsi="Times New Roman" w:cs="Times New Roman"/>
          <w:sz w:val="24"/>
          <w:szCs w:val="24"/>
        </w:rPr>
      </w:pPr>
    </w:p>
    <w:p w:rsidR="00C17342" w:rsidRPr="00434874" w:rsidRDefault="00434874" w:rsidP="00C17342">
      <w:pPr>
        <w:spacing w:after="0" w:line="240" w:lineRule="auto"/>
        <w:jc w:val="both"/>
        <w:rPr>
          <w:rFonts w:ascii="Times New Roman" w:eastAsia="Times New Roman" w:hAnsi="Times New Roman" w:cs="Times New Roman"/>
          <w:sz w:val="26"/>
          <w:szCs w:val="26"/>
        </w:rPr>
      </w:pPr>
      <w:r w:rsidRPr="00434874">
        <w:rPr>
          <w:rFonts w:ascii="Times New Roman" w:eastAsia="Times New Roman" w:hAnsi="Times New Roman" w:cs="Times New Roman"/>
          <w:b/>
          <w:sz w:val="26"/>
          <w:szCs w:val="26"/>
        </w:rPr>
        <w:t xml:space="preserve">4) </w:t>
      </w:r>
      <w:r w:rsidR="00C17342" w:rsidRPr="00434874">
        <w:rPr>
          <w:rFonts w:ascii="Times New Roman" w:eastAsia="Times New Roman" w:hAnsi="Times New Roman" w:cs="Times New Roman"/>
          <w:b/>
          <w:sz w:val="26"/>
          <w:szCs w:val="26"/>
        </w:rPr>
        <w:t>Honors and Awards</w:t>
      </w:r>
    </w:p>
    <w:p w:rsidR="00DD43D5" w:rsidRDefault="00434874" w:rsidP="00434874">
      <w:pPr>
        <w:spacing w:after="0" w:line="240" w:lineRule="auto"/>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Pr>
          <w:rFonts w:ascii="Times New Roman" w:hAnsi="Times New Roman" w:cs="Times New Roman"/>
          <w:color w:val="000000"/>
          <w:sz w:val="24"/>
          <w:szCs w:val="24"/>
        </w:rPr>
        <w:tab/>
      </w:r>
      <w:r w:rsidR="00DD43D5" w:rsidRPr="00EE6740">
        <w:rPr>
          <w:rFonts w:ascii="Times New Roman" w:hAnsi="Times New Roman" w:cs="Times New Roman"/>
          <w:color w:val="000000"/>
          <w:sz w:val="24"/>
          <w:szCs w:val="24"/>
        </w:rPr>
        <w:t xml:space="preserve">Federal Work Study Supervisor of the Year Award Nominee (being </w:t>
      </w:r>
      <w:r w:rsidR="007E55E2" w:rsidRPr="00EE6740">
        <w:rPr>
          <w:rFonts w:ascii="Times New Roman" w:hAnsi="Times New Roman" w:cs="Times New Roman"/>
          <w:color w:val="000000"/>
          <w:sz w:val="24"/>
          <w:szCs w:val="24"/>
        </w:rPr>
        <w:t>nominated</w:t>
      </w:r>
      <w:r w:rsidR="00DD43D5" w:rsidRPr="00EE6740">
        <w:rPr>
          <w:rFonts w:ascii="Times New Roman" w:hAnsi="Times New Roman" w:cs="Times New Roman"/>
          <w:color w:val="000000"/>
          <w:sz w:val="24"/>
          <w:szCs w:val="24"/>
        </w:rPr>
        <w:t xml:space="preserve"> places you in the top 2% of Federal Work Study Supervisors), University of N</w:t>
      </w:r>
      <w:r>
        <w:rPr>
          <w:rFonts w:ascii="Times New Roman" w:hAnsi="Times New Roman" w:cs="Times New Roman"/>
          <w:color w:val="000000"/>
          <w:sz w:val="24"/>
          <w:szCs w:val="24"/>
        </w:rPr>
        <w:t>orth Carolina at Chapel Hill, Chapel Hill, NC</w:t>
      </w:r>
    </w:p>
    <w:p w:rsidR="00434874" w:rsidRDefault="00434874" w:rsidP="00434874">
      <w:pPr>
        <w:spacing w:after="0" w:line="240" w:lineRule="auto"/>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2015</w:t>
      </w:r>
      <w:r>
        <w:rPr>
          <w:rFonts w:ascii="Times New Roman" w:hAnsi="Times New Roman" w:cs="Times New Roman"/>
          <w:color w:val="000000"/>
          <w:sz w:val="24"/>
          <w:szCs w:val="24"/>
        </w:rPr>
        <w:tab/>
      </w:r>
      <w:r w:rsidR="005C0926" w:rsidRPr="00EE6740">
        <w:rPr>
          <w:rFonts w:ascii="Times New Roman" w:hAnsi="Times New Roman" w:cs="Times New Roman"/>
          <w:color w:val="000000"/>
          <w:sz w:val="24"/>
          <w:szCs w:val="24"/>
        </w:rPr>
        <w:t xml:space="preserve">Special </w:t>
      </w:r>
      <w:r w:rsidR="004536B5" w:rsidRPr="00EE6740">
        <w:rPr>
          <w:rFonts w:ascii="Times New Roman" w:hAnsi="Times New Roman" w:cs="Times New Roman"/>
          <w:color w:val="000000"/>
          <w:sz w:val="24"/>
          <w:szCs w:val="24"/>
        </w:rPr>
        <w:t xml:space="preserve">Recognition </w:t>
      </w:r>
      <w:r w:rsidR="008A53EF">
        <w:rPr>
          <w:rFonts w:ascii="Times New Roman" w:hAnsi="Times New Roman" w:cs="Times New Roman"/>
          <w:color w:val="000000"/>
          <w:sz w:val="24"/>
          <w:szCs w:val="24"/>
        </w:rPr>
        <w:t>(</w:t>
      </w:r>
      <w:r>
        <w:rPr>
          <w:rFonts w:ascii="Times New Roman" w:hAnsi="Times New Roman" w:cs="Times New Roman"/>
          <w:color w:val="000000"/>
          <w:sz w:val="24"/>
          <w:szCs w:val="24"/>
        </w:rPr>
        <w:t>and plaque</w:t>
      </w:r>
      <w:r w:rsidR="008A53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36B5" w:rsidRPr="00EE6740">
        <w:rPr>
          <w:rFonts w:ascii="Times New Roman" w:hAnsi="Times New Roman" w:cs="Times New Roman"/>
          <w:color w:val="000000"/>
          <w:sz w:val="24"/>
          <w:szCs w:val="24"/>
        </w:rPr>
        <w:t>from the Basic Science Shared Interest Group of The American Pain Society</w:t>
      </w:r>
      <w:r w:rsidR="005C0926" w:rsidRPr="00EE67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excellence in research, </w:t>
      </w:r>
      <w:r w:rsidR="004536B5" w:rsidRPr="00EE6740">
        <w:rPr>
          <w:rFonts w:ascii="Times New Roman" w:hAnsi="Times New Roman" w:cs="Times New Roman"/>
          <w:color w:val="000000"/>
          <w:sz w:val="24"/>
          <w:szCs w:val="24"/>
        </w:rPr>
        <w:t>American Pain Society Annual Meeting, Palm Springs</w:t>
      </w:r>
      <w:r>
        <w:rPr>
          <w:rFonts w:ascii="Times New Roman" w:hAnsi="Times New Roman" w:cs="Times New Roman"/>
          <w:color w:val="000000"/>
          <w:sz w:val="24"/>
          <w:szCs w:val="24"/>
        </w:rPr>
        <w:t>,</w:t>
      </w:r>
      <w:r w:rsidR="004536B5" w:rsidRPr="00EE6740">
        <w:rPr>
          <w:rFonts w:ascii="Times New Roman" w:hAnsi="Times New Roman" w:cs="Times New Roman"/>
          <w:color w:val="000000"/>
          <w:sz w:val="24"/>
          <w:szCs w:val="24"/>
        </w:rPr>
        <w:t xml:space="preserve"> CA</w:t>
      </w:r>
    </w:p>
    <w:p w:rsidR="00FD3CB8" w:rsidRPr="00EE6740" w:rsidRDefault="004536B5" w:rsidP="00434874">
      <w:pPr>
        <w:spacing w:after="0" w:line="240" w:lineRule="auto"/>
        <w:ind w:left="1440" w:hanging="1440"/>
        <w:jc w:val="both"/>
        <w:rPr>
          <w:rFonts w:ascii="Times New Roman" w:hAnsi="Times New Roman" w:cs="Times New Roman"/>
          <w:color w:val="000000"/>
          <w:sz w:val="24"/>
          <w:szCs w:val="24"/>
        </w:rPr>
      </w:pPr>
      <w:r w:rsidRPr="00EE6740">
        <w:rPr>
          <w:rFonts w:ascii="Times New Roman" w:hAnsi="Times New Roman" w:cs="Times New Roman"/>
          <w:color w:val="000000"/>
          <w:sz w:val="24"/>
          <w:szCs w:val="24"/>
        </w:rPr>
        <w:t>201</w:t>
      </w:r>
      <w:r w:rsidR="00434874">
        <w:rPr>
          <w:rFonts w:ascii="Times New Roman" w:hAnsi="Times New Roman" w:cs="Times New Roman"/>
          <w:color w:val="000000"/>
          <w:sz w:val="24"/>
          <w:szCs w:val="24"/>
        </w:rPr>
        <w:t>4</w:t>
      </w:r>
      <w:r w:rsidR="00434874">
        <w:rPr>
          <w:rFonts w:ascii="Times New Roman" w:hAnsi="Times New Roman" w:cs="Times New Roman"/>
          <w:color w:val="000000"/>
          <w:sz w:val="24"/>
          <w:szCs w:val="24"/>
        </w:rPr>
        <w:tab/>
      </w:r>
      <w:r w:rsidR="002F3A81" w:rsidRPr="00EE6740">
        <w:rPr>
          <w:rFonts w:ascii="Times New Roman" w:hAnsi="Times New Roman" w:cs="Times New Roman"/>
          <w:color w:val="000000"/>
          <w:sz w:val="24"/>
          <w:szCs w:val="24"/>
        </w:rPr>
        <w:t xml:space="preserve">Top abstract award (out of ~450) from </w:t>
      </w:r>
      <w:r w:rsidR="0088031A" w:rsidRPr="00EE6740">
        <w:rPr>
          <w:rFonts w:ascii="Times New Roman" w:hAnsi="Times New Roman" w:cs="Times New Roman"/>
          <w:color w:val="000000"/>
          <w:sz w:val="24"/>
          <w:szCs w:val="24"/>
        </w:rPr>
        <w:t xml:space="preserve">the </w:t>
      </w:r>
      <w:r w:rsidR="00FD3CB8" w:rsidRPr="00EE6740">
        <w:rPr>
          <w:rFonts w:ascii="Times New Roman" w:hAnsi="Times New Roman" w:cs="Times New Roman"/>
          <w:color w:val="000000"/>
          <w:sz w:val="24"/>
          <w:szCs w:val="24"/>
        </w:rPr>
        <w:t>Pain Genetics Committee</w:t>
      </w:r>
      <w:r w:rsidR="00434874">
        <w:rPr>
          <w:rFonts w:ascii="Times New Roman" w:hAnsi="Times New Roman" w:cs="Times New Roman"/>
          <w:color w:val="000000"/>
          <w:sz w:val="24"/>
          <w:szCs w:val="24"/>
        </w:rPr>
        <w:t xml:space="preserve"> </w:t>
      </w:r>
      <w:r w:rsidR="00FD3CB8" w:rsidRPr="00EE6740">
        <w:rPr>
          <w:rFonts w:ascii="Times New Roman" w:hAnsi="Times New Roman" w:cs="Times New Roman"/>
          <w:color w:val="000000"/>
          <w:sz w:val="24"/>
          <w:szCs w:val="24"/>
        </w:rPr>
        <w:t>American Pain Society Annual Meeting, Tampa</w:t>
      </w:r>
      <w:r w:rsidR="00434874">
        <w:rPr>
          <w:rFonts w:ascii="Times New Roman" w:hAnsi="Times New Roman" w:cs="Times New Roman"/>
          <w:color w:val="000000"/>
          <w:sz w:val="24"/>
          <w:szCs w:val="24"/>
        </w:rPr>
        <w:t>,</w:t>
      </w:r>
      <w:r w:rsidR="00FD3CB8" w:rsidRPr="00EE6740">
        <w:rPr>
          <w:rFonts w:ascii="Times New Roman" w:hAnsi="Times New Roman" w:cs="Times New Roman"/>
          <w:color w:val="000000"/>
          <w:sz w:val="24"/>
          <w:szCs w:val="24"/>
        </w:rPr>
        <w:t xml:space="preserve"> FL</w:t>
      </w:r>
    </w:p>
    <w:p w:rsidR="00C17342" w:rsidRPr="00EE6740" w:rsidRDefault="00434874" w:rsidP="00434874">
      <w:pPr>
        <w:spacing w:after="0" w:line="240" w:lineRule="auto"/>
        <w:ind w:left="1440" w:hanging="1440"/>
        <w:jc w:val="both"/>
        <w:rPr>
          <w:rFonts w:ascii="Times New Roman" w:eastAsia="Times New Roman" w:hAnsi="Times New Roman" w:cs="Times New Roman"/>
          <w:sz w:val="24"/>
          <w:szCs w:val="24"/>
        </w:rPr>
      </w:pPr>
      <w:r>
        <w:rPr>
          <w:rFonts w:ascii="Times New Roman" w:hAnsi="Times New Roman" w:cs="Times New Roman"/>
          <w:color w:val="000000"/>
          <w:sz w:val="24"/>
          <w:szCs w:val="24"/>
        </w:rPr>
        <w:t>2011</w:t>
      </w:r>
      <w:r>
        <w:rPr>
          <w:rFonts w:ascii="Times New Roman" w:eastAsia="Times New Roman" w:hAnsi="Times New Roman" w:cs="Times New Roman"/>
          <w:sz w:val="24"/>
          <w:szCs w:val="24"/>
        </w:rPr>
        <w:tab/>
      </w:r>
      <w:r w:rsidR="00C17342" w:rsidRPr="00EE6740">
        <w:rPr>
          <w:rFonts w:ascii="Times New Roman" w:eastAsia="Times New Roman" w:hAnsi="Times New Roman" w:cs="Times New Roman"/>
          <w:sz w:val="24"/>
          <w:szCs w:val="24"/>
        </w:rPr>
        <w:t>Top Oral Presentation at the Annual Center for AIDS Research Retreat</w:t>
      </w:r>
      <w:r>
        <w:rPr>
          <w:rFonts w:ascii="Times New Roman" w:eastAsia="Times New Roman" w:hAnsi="Times New Roman" w:cs="Times New Roman"/>
          <w:sz w:val="24"/>
          <w:szCs w:val="24"/>
        </w:rPr>
        <w:t xml:space="preserve">, </w:t>
      </w:r>
      <w:r w:rsidR="00C17342" w:rsidRPr="00EE6740">
        <w:rPr>
          <w:rFonts w:ascii="Times New Roman" w:eastAsia="Times New Roman" w:hAnsi="Times New Roman" w:cs="Times New Roman"/>
          <w:sz w:val="24"/>
          <w:szCs w:val="24"/>
        </w:rPr>
        <w:t>Duke University</w:t>
      </w:r>
      <w:r>
        <w:rPr>
          <w:rFonts w:ascii="Times New Roman" w:eastAsia="Times New Roman" w:hAnsi="Times New Roman" w:cs="Times New Roman"/>
          <w:sz w:val="24"/>
          <w:szCs w:val="24"/>
        </w:rPr>
        <w:t>, Durham, NC</w:t>
      </w:r>
      <w:r w:rsidR="00C17342" w:rsidRPr="00EE6740">
        <w:rPr>
          <w:rFonts w:ascii="Times New Roman" w:eastAsia="Times New Roman" w:hAnsi="Times New Roman" w:cs="Times New Roman"/>
          <w:sz w:val="24"/>
          <w:szCs w:val="24"/>
        </w:rPr>
        <w:t xml:space="preserve"> </w:t>
      </w:r>
    </w:p>
    <w:p w:rsidR="00C17342" w:rsidRPr="00EE6740" w:rsidRDefault="00434874" w:rsidP="00434874">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ab/>
      </w:r>
      <w:r w:rsidR="00C17342" w:rsidRPr="00EE6740">
        <w:rPr>
          <w:rFonts w:ascii="Times New Roman" w:eastAsia="Times New Roman" w:hAnsi="Times New Roman" w:cs="Times New Roman"/>
          <w:sz w:val="24"/>
          <w:szCs w:val="24"/>
        </w:rPr>
        <w:t>Gertrude Maengwyn-Davies Award for Most Outstanding PhD Thesis</w:t>
      </w:r>
      <w:r>
        <w:rPr>
          <w:rFonts w:ascii="Times New Roman" w:eastAsia="Times New Roman" w:hAnsi="Times New Roman" w:cs="Times New Roman"/>
          <w:sz w:val="24"/>
          <w:szCs w:val="24"/>
        </w:rPr>
        <w:t xml:space="preserve">, </w:t>
      </w:r>
      <w:r w:rsidR="00C17342" w:rsidRPr="00EE6740">
        <w:rPr>
          <w:rFonts w:ascii="Times New Roman" w:eastAsia="Times New Roman" w:hAnsi="Times New Roman" w:cs="Times New Roman"/>
          <w:sz w:val="24"/>
          <w:szCs w:val="24"/>
        </w:rPr>
        <w:t>Georgetown University, Washington</w:t>
      </w:r>
      <w:r>
        <w:rPr>
          <w:rFonts w:ascii="Times New Roman" w:eastAsia="Times New Roman" w:hAnsi="Times New Roman" w:cs="Times New Roman"/>
          <w:sz w:val="24"/>
          <w:szCs w:val="24"/>
        </w:rPr>
        <w:t>,</w:t>
      </w:r>
      <w:r w:rsidR="00C17342" w:rsidRPr="00EE6740">
        <w:rPr>
          <w:rFonts w:ascii="Times New Roman" w:eastAsia="Times New Roman" w:hAnsi="Times New Roman" w:cs="Times New Roman"/>
          <w:sz w:val="24"/>
          <w:szCs w:val="24"/>
        </w:rPr>
        <w:t xml:space="preserve"> D.C.</w:t>
      </w:r>
    </w:p>
    <w:p w:rsidR="00C17342" w:rsidRPr="00EE6740" w:rsidRDefault="00434874" w:rsidP="00434874">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r>
      <w:r w:rsidR="00C17342" w:rsidRPr="00EE6740">
        <w:rPr>
          <w:rFonts w:ascii="Times New Roman" w:eastAsia="Times New Roman" w:hAnsi="Times New Roman" w:cs="Times New Roman"/>
          <w:sz w:val="24"/>
          <w:szCs w:val="24"/>
        </w:rPr>
        <w:t>Best Poster Award at the Centers for Infectious Disease Conference</w:t>
      </w:r>
      <w:r>
        <w:rPr>
          <w:rFonts w:ascii="Times New Roman" w:eastAsia="Times New Roman" w:hAnsi="Times New Roman" w:cs="Times New Roman"/>
          <w:sz w:val="24"/>
          <w:szCs w:val="24"/>
        </w:rPr>
        <w:t xml:space="preserve">, </w:t>
      </w:r>
      <w:r w:rsidR="00C17342" w:rsidRPr="00EE6740">
        <w:rPr>
          <w:rFonts w:ascii="Times New Roman" w:eastAsia="Times New Roman" w:hAnsi="Times New Roman" w:cs="Times New Roman"/>
          <w:sz w:val="24"/>
          <w:szCs w:val="24"/>
        </w:rPr>
        <w:t>Georgetown University, Washington</w:t>
      </w:r>
      <w:r>
        <w:rPr>
          <w:rFonts w:ascii="Times New Roman" w:eastAsia="Times New Roman" w:hAnsi="Times New Roman" w:cs="Times New Roman"/>
          <w:sz w:val="24"/>
          <w:szCs w:val="24"/>
        </w:rPr>
        <w:t xml:space="preserve">, </w:t>
      </w:r>
      <w:r w:rsidR="00C17342" w:rsidRPr="00EE6740">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C17342" w:rsidRPr="00EE6740">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p>
    <w:p w:rsidR="00C17342" w:rsidRPr="00EE6740" w:rsidRDefault="00C17342" w:rsidP="00C17342">
      <w:pPr>
        <w:spacing w:after="0" w:line="240" w:lineRule="auto"/>
        <w:jc w:val="both"/>
        <w:rPr>
          <w:rFonts w:ascii="Times New Roman" w:eastAsia="Times New Roman" w:hAnsi="Times New Roman" w:cs="Times New Roman"/>
          <w:sz w:val="24"/>
          <w:szCs w:val="24"/>
        </w:rPr>
      </w:pPr>
    </w:p>
    <w:p w:rsidR="00C17342" w:rsidRPr="008A53EF" w:rsidRDefault="008A53EF" w:rsidP="00C17342">
      <w:pPr>
        <w:spacing w:after="0" w:line="240" w:lineRule="auto"/>
        <w:jc w:val="both"/>
        <w:rPr>
          <w:rFonts w:ascii="Times New Roman" w:eastAsia="Times New Roman" w:hAnsi="Times New Roman" w:cs="Times New Roman"/>
          <w:b/>
          <w:sz w:val="26"/>
          <w:szCs w:val="26"/>
        </w:rPr>
      </w:pPr>
      <w:r w:rsidRPr="008A53EF">
        <w:rPr>
          <w:rFonts w:ascii="Times New Roman" w:eastAsia="Times New Roman" w:hAnsi="Times New Roman" w:cs="Times New Roman"/>
          <w:b/>
          <w:sz w:val="26"/>
          <w:szCs w:val="26"/>
        </w:rPr>
        <w:t>5) Bibliography</w:t>
      </w:r>
    </w:p>
    <w:p w:rsidR="00DB7074" w:rsidRPr="00DB7074" w:rsidRDefault="00DB7074" w:rsidP="00DB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sz w:val="24"/>
          <w:szCs w:val="24"/>
          <w:u w:val="single"/>
        </w:rPr>
      </w:pPr>
      <w:r w:rsidRPr="00DB7074">
        <w:rPr>
          <w:rFonts w:ascii="Times New Roman" w:hAnsi="Times New Roman"/>
          <w:sz w:val="24"/>
          <w:szCs w:val="24"/>
          <w:u w:val="single"/>
        </w:rPr>
        <w:t>Refereed Articles</w:t>
      </w:r>
    </w:p>
    <w:p w:rsidR="00DB7074" w:rsidRPr="008D3EA0" w:rsidRDefault="00DB7074" w:rsidP="00DB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s>
        <w:spacing w:after="0"/>
        <w:rPr>
          <w:rFonts w:ascii="Times New Roman" w:hAnsi="Times New Roman"/>
          <w:i/>
          <w:sz w:val="24"/>
          <w:szCs w:val="24"/>
        </w:rPr>
      </w:pPr>
      <w:r w:rsidRPr="008D3EA0">
        <w:rPr>
          <w:rFonts w:ascii="Times New Roman" w:hAnsi="Times New Roman"/>
          <w:i/>
          <w:sz w:val="24"/>
          <w:szCs w:val="24"/>
        </w:rPr>
        <w:t>Original Research</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noProof/>
          <w:sz w:val="24"/>
          <w:szCs w:val="24"/>
        </w:rPr>
        <w:t xml:space="preserve">Madsen TE, McLean SA, Zhai W, </w:t>
      </w:r>
      <w:r w:rsidRPr="008D3EA0">
        <w:rPr>
          <w:rFonts w:ascii="Times New Roman" w:hAnsi="Times New Roman" w:cs="Times New Roman"/>
          <w:b/>
          <w:noProof/>
          <w:sz w:val="24"/>
          <w:szCs w:val="24"/>
        </w:rPr>
        <w:t>Linnstaedt SD</w:t>
      </w:r>
      <w:r w:rsidRPr="008D3EA0">
        <w:rPr>
          <w:rFonts w:ascii="Times New Roman" w:hAnsi="Times New Roman" w:cs="Times New Roman"/>
          <w:noProof/>
          <w:sz w:val="24"/>
          <w:szCs w:val="24"/>
        </w:rPr>
        <w:t>, Kurz MC, Swor RA, Hendry PL; Peak DA, Lewandowski C, Pearson C, O’Neil B, Datner E, Lee D, Beaudoin F.</w:t>
      </w:r>
      <w:r w:rsidRPr="008D3EA0">
        <w:rPr>
          <w:rFonts w:ascii="Times New Roman" w:hAnsi="Times New Roman" w:cs="Times New Roman"/>
          <w:sz w:val="24"/>
          <w:szCs w:val="24"/>
        </w:rPr>
        <w:t xml:space="preserve"> </w:t>
      </w:r>
      <w:r w:rsidRPr="008D3EA0">
        <w:rPr>
          <w:rFonts w:ascii="Times New Roman" w:hAnsi="Times New Roman" w:cs="Times New Roman"/>
          <w:noProof/>
          <w:sz w:val="24"/>
          <w:szCs w:val="24"/>
        </w:rPr>
        <w:t xml:space="preserve">Gender Differences in Pain Experience and Treatment after Motor Vehicle Collisions in the CRASH Study. </w:t>
      </w:r>
      <w:r w:rsidRPr="008D3EA0">
        <w:rPr>
          <w:rFonts w:ascii="Times New Roman" w:hAnsi="Times New Roman" w:cs="Times New Roman"/>
          <w:i/>
          <w:noProof/>
          <w:sz w:val="24"/>
          <w:szCs w:val="24"/>
        </w:rPr>
        <w:t>Journal of</w:t>
      </w:r>
      <w:r w:rsidRPr="008D3EA0">
        <w:rPr>
          <w:rFonts w:ascii="Times New Roman" w:hAnsi="Times New Roman" w:cs="Times New Roman"/>
          <w:noProof/>
          <w:sz w:val="24"/>
          <w:szCs w:val="24"/>
        </w:rPr>
        <w:t xml:space="preserve"> </w:t>
      </w:r>
      <w:r w:rsidRPr="008D3EA0">
        <w:rPr>
          <w:rFonts w:ascii="Times New Roman" w:hAnsi="Times New Roman" w:cs="Times New Roman"/>
          <w:i/>
          <w:noProof/>
          <w:sz w:val="24"/>
          <w:szCs w:val="24"/>
        </w:rPr>
        <w:t>Clinical Therapeutics, special issue on</w:t>
      </w:r>
      <w:r w:rsidRPr="008D3EA0">
        <w:rPr>
          <w:rFonts w:ascii="Times New Roman" w:hAnsi="Times New Roman" w:cs="Times New Roman"/>
          <w:noProof/>
          <w:sz w:val="24"/>
          <w:szCs w:val="24"/>
        </w:rPr>
        <w:t xml:space="preserve"> </w:t>
      </w:r>
      <w:r w:rsidRPr="008D3EA0">
        <w:rPr>
          <w:rFonts w:ascii="Times New Roman" w:hAnsi="Times New Roman" w:cs="Times New Roman"/>
          <w:i/>
          <w:noProof/>
          <w:sz w:val="24"/>
          <w:szCs w:val="24"/>
        </w:rPr>
        <w:t>Women’s Health and Gender Medicine</w:t>
      </w:r>
      <w:r w:rsidRPr="008D3EA0">
        <w:rPr>
          <w:rFonts w:ascii="Times New Roman" w:hAnsi="Times New Roman" w:cs="Times New Roman"/>
          <w:noProof/>
          <w:sz w:val="24"/>
          <w:szCs w:val="24"/>
        </w:rPr>
        <w:t>. 2018. Feb;40(2):204-213.e2</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b/>
          <w:noProof/>
          <w:sz w:val="24"/>
          <w:szCs w:val="24"/>
        </w:rPr>
        <w:t>Linnstaedt SD</w:t>
      </w:r>
      <w:r w:rsidRPr="008D3EA0">
        <w:rPr>
          <w:rFonts w:ascii="Times New Roman" w:hAnsi="Times New Roman" w:cs="Times New Roman"/>
          <w:noProof/>
          <w:sz w:val="24"/>
          <w:szCs w:val="24"/>
        </w:rPr>
        <w:t xml:space="preserve">, Walker MG, Riker KD, Nyland JE, Hu JM, Rossi C, Swor RA, Jones JS, Diatchenko L, Bortsov AV, Peak DA, McLean SA. Genetic variant rs3750625 in the 3’UTR of ADRA2A affects stress dependent acute pain severity after trauma and alters a microRNA-34a regulatory site. </w:t>
      </w:r>
      <w:r w:rsidRPr="008D3EA0">
        <w:rPr>
          <w:rFonts w:ascii="Times New Roman" w:hAnsi="Times New Roman" w:cs="Times New Roman"/>
          <w:i/>
          <w:noProof/>
          <w:sz w:val="24"/>
          <w:szCs w:val="24"/>
        </w:rPr>
        <w:t>Pain</w:t>
      </w:r>
      <w:r w:rsidRPr="008D3EA0">
        <w:rPr>
          <w:rFonts w:ascii="Times New Roman" w:hAnsi="Times New Roman" w:cs="Times New Roman"/>
          <w:noProof/>
          <w:sz w:val="24"/>
          <w:szCs w:val="24"/>
        </w:rPr>
        <w:t>. 2017 Feb;158(2):230-239</w:t>
      </w:r>
    </w:p>
    <w:p w:rsidR="00DB7074" w:rsidRPr="008D3EA0" w:rsidRDefault="00DB7074" w:rsidP="00DB7074">
      <w:pPr>
        <w:pStyle w:val="BodyText"/>
        <w:numPr>
          <w:ilvl w:val="0"/>
          <w:numId w:val="9"/>
        </w:numPr>
        <w:spacing w:line="240" w:lineRule="auto"/>
        <w:rPr>
          <w:color w:val="000000"/>
        </w:rPr>
      </w:pPr>
      <w:r w:rsidRPr="008D3EA0">
        <w:rPr>
          <w:b/>
          <w:color w:val="000000"/>
        </w:rPr>
        <w:t>Linnstaedt SD</w:t>
      </w:r>
      <w:r w:rsidRPr="008D3EA0">
        <w:rPr>
          <w:color w:val="000000"/>
        </w:rPr>
        <w:t xml:space="preserve">, Hu JunMei, Liu AY, Soward AC, Bollen KA, Wang HE, Hendry PL, </w:t>
      </w:r>
      <w:r w:rsidRPr="008D3EA0">
        <w:t xml:space="preserve">Zimny E, Lewandowski C, </w:t>
      </w:r>
      <w:r w:rsidRPr="008D3EA0">
        <w:rPr>
          <w:color w:val="000000"/>
        </w:rPr>
        <w:t>Velilla MA, Damiron K, Pearson C, Domeier R, Kaushik S, Feldman J, Rosenberg M,</w:t>
      </w:r>
      <w:r w:rsidRPr="008D3EA0">
        <w:rPr>
          <w:color w:val="000000"/>
          <w:vertAlign w:val="superscript"/>
        </w:rPr>
        <w:t xml:space="preserve"> </w:t>
      </w:r>
      <w:r w:rsidRPr="008D3EA0">
        <w:rPr>
          <w:color w:val="000000"/>
        </w:rPr>
        <w:t xml:space="preserve">Jones J, Swor R, Rathlev N, McLean SA. Methodology of the AA CRASH Prospective Observational Study Evaluating the Incidence and Pathogenesis of Chronic Pain and Adverse Psychological Outcomes in African Americans following Motor Vehicle Collision. </w:t>
      </w:r>
      <w:r w:rsidRPr="008D3EA0">
        <w:rPr>
          <w:i/>
          <w:color w:val="000000"/>
        </w:rPr>
        <w:t>BMJ Open</w:t>
      </w:r>
      <w:r w:rsidRPr="008D3EA0">
        <w:rPr>
          <w:color w:val="000000"/>
        </w:rPr>
        <w:t xml:space="preserve">. </w:t>
      </w:r>
      <w:r w:rsidRPr="008D3EA0">
        <w:t>2016 Sep 6;6(9)</w:t>
      </w:r>
      <w:r w:rsidRPr="008D3EA0">
        <w:rPr>
          <w:color w:val="000000"/>
        </w:rPr>
        <w:t xml:space="preserve">. </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b/>
          <w:noProof/>
          <w:sz w:val="24"/>
          <w:szCs w:val="24"/>
        </w:rPr>
        <w:t>Linnstaedt SD</w:t>
      </w:r>
      <w:r w:rsidRPr="008D3EA0">
        <w:rPr>
          <w:rFonts w:ascii="Times New Roman" w:hAnsi="Times New Roman" w:cs="Times New Roman"/>
          <w:noProof/>
          <w:sz w:val="24"/>
          <w:szCs w:val="24"/>
        </w:rPr>
        <w:t xml:space="preserve">, Riker KD, Walker MG, Nyland JE, </w:t>
      </w:r>
      <w:r w:rsidRPr="008D3EA0">
        <w:rPr>
          <w:rFonts w:ascii="Times New Roman" w:hAnsi="Times New Roman" w:cs="Times New Roman"/>
          <w:sz w:val="24"/>
          <w:szCs w:val="24"/>
        </w:rPr>
        <w:t xml:space="preserve">Zimny E, Lewandowski C, </w:t>
      </w:r>
      <w:r w:rsidRPr="008D3EA0">
        <w:rPr>
          <w:rFonts w:ascii="Times New Roman" w:hAnsi="Times New Roman" w:cs="Times New Roman"/>
          <w:color w:val="000000"/>
          <w:sz w:val="24"/>
          <w:szCs w:val="24"/>
        </w:rPr>
        <w:t>Hendry PL, Damiron K, Pearson C, Velilla MA, Jones J, Swor RA, Domeier R</w:t>
      </w:r>
      <w:r w:rsidRPr="008D3EA0">
        <w:rPr>
          <w:rFonts w:ascii="Times New Roman" w:hAnsi="Times New Roman" w:cs="Times New Roman"/>
          <w:noProof/>
          <w:sz w:val="24"/>
          <w:szCs w:val="24"/>
        </w:rPr>
        <w:t>, McLean SA.</w:t>
      </w:r>
      <w:r w:rsidRPr="008D3EA0">
        <w:rPr>
          <w:rFonts w:ascii="Times New Roman" w:hAnsi="Times New Roman" w:cs="Times New Roman"/>
          <w:sz w:val="24"/>
          <w:szCs w:val="24"/>
        </w:rPr>
        <w:t xml:space="preserve"> </w:t>
      </w:r>
      <w:r w:rsidRPr="008D3EA0">
        <w:rPr>
          <w:rFonts w:ascii="Times New Roman" w:hAnsi="Times New Roman" w:cs="Times New Roman"/>
          <w:noProof/>
          <w:sz w:val="24"/>
          <w:szCs w:val="24"/>
        </w:rPr>
        <w:t xml:space="preserve">microRNA-320a predicts chronic axial and widespread pain development following motor vehicle collision in a stress-dependent manner. </w:t>
      </w:r>
      <w:r w:rsidRPr="008D3EA0">
        <w:rPr>
          <w:rFonts w:ascii="Times New Roman" w:hAnsi="Times New Roman" w:cs="Times New Roman"/>
          <w:i/>
          <w:sz w:val="24"/>
          <w:szCs w:val="24"/>
        </w:rPr>
        <w:t xml:space="preserve">J Orthop Sports Phys Ther. </w:t>
      </w:r>
      <w:r w:rsidRPr="008D3EA0">
        <w:rPr>
          <w:rFonts w:ascii="Times New Roman" w:hAnsi="Times New Roman" w:cs="Times New Roman"/>
          <w:sz w:val="24"/>
          <w:szCs w:val="24"/>
        </w:rPr>
        <w:t>2016;46(10):911-919, B1-B3.</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Bortsov AV, Soward AC, Swor R, Peak D, Jones J, Rathlev N, Lee DC, Domeier R, Hendry P, McLean SA. </w:t>
      </w:r>
      <w:r w:rsidRPr="008D3EA0">
        <w:rPr>
          <w:rFonts w:ascii="Times New Roman" w:eastAsia="Times New Roman" w:hAnsi="Times New Roman" w:cs="Times New Roman"/>
          <w:i/>
          <w:sz w:val="24"/>
          <w:szCs w:val="24"/>
        </w:rPr>
        <w:t>CRHBP</w:t>
      </w:r>
      <w:r w:rsidRPr="008D3EA0">
        <w:rPr>
          <w:rFonts w:ascii="Times New Roman" w:eastAsia="Times New Roman" w:hAnsi="Times New Roman" w:cs="Times New Roman"/>
          <w:sz w:val="24"/>
          <w:szCs w:val="24"/>
        </w:rPr>
        <w:t xml:space="preserve"> polymorphisms predict chronic pain development following motor vehicle collision. </w:t>
      </w:r>
      <w:r w:rsidRPr="008D3EA0">
        <w:rPr>
          <w:rFonts w:ascii="Times New Roman" w:eastAsia="Times New Roman" w:hAnsi="Times New Roman" w:cs="Times New Roman"/>
          <w:i/>
          <w:sz w:val="24"/>
          <w:szCs w:val="24"/>
        </w:rPr>
        <w:t>Pain.</w:t>
      </w:r>
      <w:r w:rsidRPr="008D3EA0">
        <w:rPr>
          <w:rFonts w:ascii="Times New Roman" w:eastAsia="Times New Roman" w:hAnsi="Times New Roman" w:cs="Times New Roman"/>
          <w:sz w:val="24"/>
          <w:szCs w:val="24"/>
        </w:rPr>
        <w:t xml:space="preserve"> 2016 Jan; 157(1):273-9.</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b/>
          <w:sz w:val="24"/>
          <w:szCs w:val="24"/>
        </w:rPr>
        <w:t>Linnstaedt SD</w:t>
      </w:r>
      <w:r w:rsidRPr="008D3EA0">
        <w:rPr>
          <w:rFonts w:ascii="Times New Roman" w:hAnsi="Times New Roman" w:cs="Times New Roman"/>
          <w:sz w:val="24"/>
          <w:szCs w:val="24"/>
        </w:rPr>
        <w:t xml:space="preserve">, Walker MG, Parker J, Yeh E, Sons RL, Zimny E, Lewandowski C, Hendry PL, Damiron K, Pearson C, Velilla MA, O’Neil BJ, Jones J, Swor R, Domeier R, Hammond S, McLean SA. microRNA circulating in the early aftermath of motor vehicle collision predict persistent pain development and suggest a role for microRNA in sex specific pain differences. </w:t>
      </w:r>
      <w:r w:rsidRPr="008D3EA0">
        <w:rPr>
          <w:rFonts w:ascii="Times New Roman" w:hAnsi="Times New Roman" w:cs="Times New Roman"/>
          <w:i/>
          <w:sz w:val="24"/>
          <w:szCs w:val="24"/>
        </w:rPr>
        <w:t>Molecular Pain</w:t>
      </w:r>
      <w:r w:rsidRPr="008D3EA0">
        <w:rPr>
          <w:rFonts w:ascii="Times New Roman" w:hAnsi="Times New Roman" w:cs="Times New Roman"/>
          <w:sz w:val="24"/>
          <w:szCs w:val="24"/>
        </w:rPr>
        <w:t>. 2015 Oct 24; 11:66</w:t>
      </w:r>
      <w:r w:rsidRPr="008D3EA0">
        <w:rPr>
          <w:rFonts w:ascii="Times New Roman" w:hAnsi="Times New Roman" w:cs="Times New Roman"/>
          <w:i/>
          <w:sz w:val="24"/>
          <w:szCs w:val="24"/>
        </w:rPr>
        <w:t>.</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b/>
          <w:sz w:val="24"/>
          <w:szCs w:val="24"/>
        </w:rPr>
        <w:t>Linnstaedt SD</w:t>
      </w:r>
      <w:r w:rsidRPr="008D3EA0">
        <w:rPr>
          <w:rFonts w:ascii="Times New Roman" w:hAnsi="Times New Roman" w:cs="Times New Roman"/>
          <w:sz w:val="24"/>
          <w:szCs w:val="24"/>
        </w:rPr>
        <w:t xml:space="preserve">, Hu JunMei, Bortsov AV, Soward AC, Swor R, Jones J, Lee D, Peak D, Domeier R, Rathlev N, Hendry P, McLean SA. µ-Opioid Receptor Gene A118 G Variants and Persistent Pain Symptoms Among Men and Women Experiencing Motor Vehicle Collision. </w:t>
      </w:r>
      <w:r w:rsidRPr="008D3EA0">
        <w:rPr>
          <w:rFonts w:ascii="Times New Roman" w:hAnsi="Times New Roman" w:cs="Times New Roman"/>
          <w:i/>
          <w:sz w:val="24"/>
          <w:szCs w:val="24"/>
        </w:rPr>
        <w:t>Journal of Pain</w:t>
      </w:r>
      <w:r w:rsidRPr="008D3EA0">
        <w:rPr>
          <w:rFonts w:ascii="Times New Roman" w:hAnsi="Times New Roman" w:cs="Times New Roman"/>
          <w:sz w:val="24"/>
          <w:szCs w:val="24"/>
        </w:rPr>
        <w:t xml:space="preserve"> 2015 Jul;16(7):637-44.</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hAnsi="Times New Roman" w:cs="Times New Roman"/>
          <w:sz w:val="24"/>
          <w:szCs w:val="24"/>
        </w:rPr>
        <w:t xml:space="preserve">Musey PI, </w:t>
      </w:r>
      <w:r w:rsidRPr="008D3EA0">
        <w:rPr>
          <w:rFonts w:ascii="Times New Roman" w:hAnsi="Times New Roman" w:cs="Times New Roman"/>
          <w:b/>
          <w:sz w:val="24"/>
          <w:szCs w:val="24"/>
        </w:rPr>
        <w:t>Linnstaedt SD</w:t>
      </w:r>
      <w:r w:rsidRPr="008D3EA0">
        <w:rPr>
          <w:rFonts w:ascii="Times New Roman" w:hAnsi="Times New Roman" w:cs="Times New Roman"/>
          <w:sz w:val="24"/>
          <w:szCs w:val="24"/>
        </w:rPr>
        <w:t xml:space="preserve">, Platts-Mills TF, Miner JR, Bortsov AV, Safdar B, Bijur P, Rosenau A, Tsze DS, Chang AK, Dorai S, Engel K, Feldman JA, Fusaro AM, Lee DC, Rosenberg M, Keefe FJ, Peak DA, Nam CS, Patel R, Fillingim RB, McLean SA. Gender Differences in Acute and Chronic Pain in the Emergency Department: Results of the 2014 Society for Academic Emergency Medicine Consensus Conference Pain Section. </w:t>
      </w:r>
      <w:r w:rsidRPr="008D3EA0">
        <w:rPr>
          <w:rFonts w:ascii="Times New Roman" w:hAnsi="Times New Roman" w:cs="Times New Roman"/>
          <w:i/>
          <w:sz w:val="24"/>
          <w:szCs w:val="24"/>
        </w:rPr>
        <w:t>Acad Emerg Med</w:t>
      </w:r>
      <w:r w:rsidRPr="008D3EA0">
        <w:rPr>
          <w:rFonts w:ascii="Times New Roman" w:hAnsi="Times New Roman" w:cs="Times New Roman"/>
          <w:sz w:val="24"/>
          <w:szCs w:val="24"/>
        </w:rPr>
        <w:t xml:space="preserve"> 2014 Dec; 21(12):1421-30.</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Skalsky RL, Kang D, </w:t>
      </w: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Cullen BR.  Evolutionary conservation of Primate Lymphocryptovirus microRNA targets.  Journal of Virology 2014 Feb; 88(3): 1617-35.</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Wahl A, </w:t>
      </w:r>
      <w:r w:rsidRPr="008D3EA0">
        <w:rPr>
          <w:rFonts w:ascii="Times New Roman" w:eastAsia="Times New Roman" w:hAnsi="Times New Roman" w:cs="Times New Roman"/>
          <w:b/>
          <w:bCs/>
          <w:sz w:val="24"/>
          <w:szCs w:val="24"/>
        </w:rPr>
        <w:t>Linnstaedt</w:t>
      </w:r>
      <w:r w:rsidRPr="008D3EA0">
        <w:rPr>
          <w:rFonts w:ascii="Times New Roman" w:eastAsia="Times New Roman" w:hAnsi="Times New Roman" w:cs="Times New Roman"/>
          <w:b/>
          <w:sz w:val="24"/>
          <w:szCs w:val="24"/>
        </w:rPr>
        <w:t xml:space="preserve"> SD</w:t>
      </w:r>
      <w:r w:rsidRPr="008D3EA0">
        <w:rPr>
          <w:rFonts w:ascii="Times New Roman" w:eastAsia="Times New Roman" w:hAnsi="Times New Roman" w:cs="Times New Roman"/>
          <w:sz w:val="24"/>
          <w:szCs w:val="24"/>
        </w:rPr>
        <w:t xml:space="preserve">, Esoda C, Krisko JF, Martinez-Torres F, Delecluse HJ, Cullen BR, Garcia JV.  A Cluster of Virus-encoded microRNAs Accelerates Acute Systemic Epstein-Barr Virus Infection but does not Significantly Enhance Virus-induced Oncogenesis In Vivo.  </w:t>
      </w:r>
      <w:r w:rsidRPr="008D3EA0">
        <w:rPr>
          <w:rFonts w:ascii="Times New Roman" w:eastAsia="Times New Roman" w:hAnsi="Times New Roman" w:cs="Times New Roman"/>
          <w:i/>
          <w:sz w:val="24"/>
          <w:szCs w:val="24"/>
        </w:rPr>
        <w:t>Journal of Virology</w:t>
      </w:r>
      <w:r w:rsidRPr="008D3EA0">
        <w:rPr>
          <w:rFonts w:ascii="Times New Roman" w:eastAsia="Times New Roman" w:hAnsi="Times New Roman" w:cs="Times New Roman"/>
          <w:sz w:val="24"/>
          <w:szCs w:val="24"/>
        </w:rPr>
        <w:t xml:space="preserve"> 2013 Mar 6.</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Ballina LE, Ulirsch JC, Soward AC, Rossi C, Rotolo S, </w:t>
      </w:r>
      <w:r w:rsidRPr="008D3EA0">
        <w:rPr>
          <w:rFonts w:ascii="Times New Roman" w:eastAsia="Times New Roman" w:hAnsi="Times New Roman" w:cs="Times New Roman"/>
          <w:b/>
          <w:bCs/>
          <w:sz w:val="24"/>
          <w:szCs w:val="24"/>
        </w:rPr>
        <w:t>Linnstaedt</w:t>
      </w:r>
      <w:r w:rsidRPr="008D3EA0">
        <w:rPr>
          <w:rFonts w:ascii="Times New Roman" w:eastAsia="Times New Roman" w:hAnsi="Times New Roman" w:cs="Times New Roman"/>
          <w:b/>
          <w:sz w:val="24"/>
          <w:szCs w:val="24"/>
        </w:rPr>
        <w:t xml:space="preserve"> SD</w:t>
      </w:r>
      <w:r w:rsidRPr="008D3EA0">
        <w:rPr>
          <w:rFonts w:ascii="Times New Roman" w:eastAsia="Times New Roman" w:hAnsi="Times New Roman" w:cs="Times New Roman"/>
          <w:sz w:val="24"/>
          <w:szCs w:val="24"/>
        </w:rPr>
        <w:t xml:space="preserve">, Heafner T, Foley KA, Batts J, Collette R, Holbrook D, Zelman S, McLean SA.  μ-Opioid receptor gene A118G polymorphism predicts pain recovery after sexual assault.  </w:t>
      </w:r>
      <w:r w:rsidRPr="008D3EA0">
        <w:rPr>
          <w:rFonts w:ascii="Times New Roman" w:eastAsia="Times New Roman" w:hAnsi="Times New Roman" w:cs="Times New Roman"/>
          <w:i/>
          <w:sz w:val="24"/>
          <w:szCs w:val="24"/>
        </w:rPr>
        <w:t>Journal of Pain</w:t>
      </w:r>
      <w:r w:rsidRPr="008D3EA0">
        <w:rPr>
          <w:rFonts w:ascii="Times New Roman" w:eastAsia="Times New Roman" w:hAnsi="Times New Roman" w:cs="Times New Roman"/>
          <w:sz w:val="24"/>
          <w:szCs w:val="24"/>
        </w:rPr>
        <w:t xml:space="preserve"> 2013 Feb; 14(2): 165-71.</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Forte E, Salinas R, Chang C, Zhou T, </w:t>
      </w:r>
      <w:r w:rsidRPr="008D3EA0">
        <w:rPr>
          <w:rFonts w:ascii="Times New Roman" w:eastAsia="Times New Roman" w:hAnsi="Times New Roman" w:cs="Times New Roman"/>
          <w:b/>
          <w:bCs/>
          <w:sz w:val="24"/>
          <w:szCs w:val="24"/>
        </w:rPr>
        <w:t>Linnstaedt</w:t>
      </w:r>
      <w:r w:rsidRPr="008D3EA0">
        <w:rPr>
          <w:rFonts w:ascii="Times New Roman" w:eastAsia="Times New Roman" w:hAnsi="Times New Roman" w:cs="Times New Roman"/>
          <w:b/>
          <w:sz w:val="24"/>
          <w:szCs w:val="24"/>
        </w:rPr>
        <w:t xml:space="preserve"> SD</w:t>
      </w:r>
      <w:r w:rsidRPr="008D3EA0">
        <w:rPr>
          <w:rFonts w:ascii="Times New Roman" w:eastAsia="Times New Roman" w:hAnsi="Times New Roman" w:cs="Times New Roman"/>
          <w:sz w:val="24"/>
          <w:szCs w:val="24"/>
        </w:rPr>
        <w:t xml:space="preserve">, Gottwein E, Jacobs C, Jima D, Li QJ, Dave SS, Luftig MA.  The Epstein-Barr virus induced tumor suppressor miR-34a is growth promoting in EBV-infected B cells.  </w:t>
      </w:r>
      <w:r w:rsidRPr="008D3EA0">
        <w:rPr>
          <w:rFonts w:ascii="Times New Roman" w:eastAsia="Times New Roman" w:hAnsi="Times New Roman" w:cs="Times New Roman"/>
          <w:i/>
          <w:sz w:val="24"/>
          <w:szCs w:val="24"/>
        </w:rPr>
        <w:t>Journal of Virology</w:t>
      </w:r>
      <w:r w:rsidRPr="008D3EA0">
        <w:rPr>
          <w:rFonts w:ascii="Times New Roman" w:eastAsia="Times New Roman" w:hAnsi="Times New Roman" w:cs="Times New Roman"/>
          <w:sz w:val="24"/>
          <w:szCs w:val="24"/>
        </w:rPr>
        <w:t xml:space="preserve"> 2012 Jun; 86, No. 12 6889-98.</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Kim DJ, </w:t>
      </w: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Palma J, Park JC, Ntrivalas E, Kwak-Kim JY, Gilman-Sachs A, Beaman K, Hastings ML, Martin JN, Duelli DM.  Plasma components affect accuracy of circulating cancer-related microRNA quantitation.  </w:t>
      </w:r>
      <w:r w:rsidRPr="008D3EA0">
        <w:rPr>
          <w:rFonts w:ascii="Times New Roman" w:eastAsia="Times New Roman" w:hAnsi="Times New Roman" w:cs="Times New Roman"/>
          <w:i/>
          <w:sz w:val="24"/>
          <w:szCs w:val="24"/>
        </w:rPr>
        <w:t>Journal of Molecular Diagnostics</w:t>
      </w:r>
      <w:r w:rsidRPr="008D3EA0">
        <w:rPr>
          <w:rFonts w:ascii="Times New Roman" w:eastAsia="Times New Roman" w:hAnsi="Times New Roman" w:cs="Times New Roman"/>
          <w:sz w:val="24"/>
          <w:szCs w:val="24"/>
        </w:rPr>
        <w:t xml:space="preserve">  2012 Jan; 14(1): 71-80.</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Feederle R, Haar J, Bernhardt K, </w:t>
      </w:r>
      <w:r w:rsidRPr="008D3EA0">
        <w:rPr>
          <w:rFonts w:ascii="Times New Roman" w:eastAsia="Times New Roman" w:hAnsi="Times New Roman" w:cs="Times New Roman"/>
          <w:b/>
          <w:bCs/>
          <w:sz w:val="24"/>
          <w:szCs w:val="24"/>
        </w:rPr>
        <w:t>Linnstaedt</w:t>
      </w:r>
      <w:r w:rsidRPr="008D3EA0">
        <w:rPr>
          <w:rFonts w:ascii="Times New Roman" w:eastAsia="Times New Roman" w:hAnsi="Times New Roman" w:cs="Times New Roman"/>
          <w:b/>
          <w:sz w:val="24"/>
          <w:szCs w:val="24"/>
        </w:rPr>
        <w:t xml:space="preserve"> SD</w:t>
      </w:r>
      <w:r w:rsidRPr="008D3EA0">
        <w:rPr>
          <w:rFonts w:ascii="Times New Roman" w:eastAsia="Times New Roman" w:hAnsi="Times New Roman" w:cs="Times New Roman"/>
          <w:sz w:val="24"/>
          <w:szCs w:val="24"/>
        </w:rPr>
        <w:t xml:space="preserve">, Bannert H, Lips H, Cullen BR, Delecluse HJ.  The Members of an Epstein-Barr Virus MicroRNA Cluster Cooperate To Transform B Lymphocytes.  </w:t>
      </w:r>
      <w:r w:rsidRPr="008D3EA0">
        <w:rPr>
          <w:rFonts w:ascii="Times New Roman" w:eastAsia="Times New Roman" w:hAnsi="Times New Roman" w:cs="Times New Roman"/>
          <w:i/>
          <w:sz w:val="24"/>
          <w:szCs w:val="24"/>
        </w:rPr>
        <w:t>Journal of Virology</w:t>
      </w:r>
      <w:r w:rsidRPr="008D3EA0">
        <w:rPr>
          <w:rFonts w:ascii="Times New Roman" w:eastAsia="Times New Roman" w:hAnsi="Times New Roman" w:cs="Times New Roman"/>
          <w:sz w:val="24"/>
          <w:szCs w:val="24"/>
        </w:rPr>
        <w:t xml:space="preserve"> 2011 Oct; 85(19): 9801-10</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Feederle R, </w:t>
      </w:r>
      <w:r w:rsidRPr="008D3EA0">
        <w:rPr>
          <w:rFonts w:ascii="Times New Roman" w:eastAsia="Times New Roman" w:hAnsi="Times New Roman" w:cs="Times New Roman"/>
          <w:b/>
          <w:bCs/>
          <w:sz w:val="24"/>
          <w:szCs w:val="24"/>
        </w:rPr>
        <w:t>Linnstaedt</w:t>
      </w:r>
      <w:r w:rsidRPr="008D3EA0">
        <w:rPr>
          <w:rFonts w:ascii="Times New Roman" w:eastAsia="Times New Roman" w:hAnsi="Times New Roman" w:cs="Times New Roman"/>
          <w:b/>
          <w:sz w:val="24"/>
          <w:szCs w:val="24"/>
        </w:rPr>
        <w:t xml:space="preserve"> SD</w:t>
      </w:r>
      <w:r w:rsidRPr="008D3EA0">
        <w:rPr>
          <w:rFonts w:ascii="Times New Roman" w:eastAsia="Times New Roman" w:hAnsi="Times New Roman" w:cs="Times New Roman"/>
          <w:sz w:val="24"/>
          <w:szCs w:val="24"/>
        </w:rPr>
        <w:t xml:space="preserve">, Bannert H, Lips H, Bencun M, Cullen BR, Delecluse HJ.  A viral microRNA cluster strongly potentiates the transforming properties of a human herpesvirus.  </w:t>
      </w:r>
      <w:r w:rsidRPr="008D3EA0">
        <w:rPr>
          <w:rFonts w:ascii="Times New Roman" w:eastAsia="Times New Roman" w:hAnsi="Times New Roman" w:cs="Times New Roman"/>
          <w:i/>
          <w:sz w:val="24"/>
          <w:szCs w:val="24"/>
        </w:rPr>
        <w:t>PLoS Pathogens</w:t>
      </w:r>
      <w:r w:rsidRPr="008D3EA0">
        <w:rPr>
          <w:rFonts w:ascii="Times New Roman" w:eastAsia="Times New Roman" w:hAnsi="Times New Roman" w:cs="Times New Roman"/>
          <w:sz w:val="24"/>
          <w:szCs w:val="24"/>
        </w:rPr>
        <w:t xml:space="preserve"> 2011 Feb; 7(2): e1001294</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Gottwein E, Skalsky R, Luftig M, Cullen B.  Virally induced cellular miR-155 plays a key role in B-cell immortalization by EBV.  </w:t>
      </w:r>
      <w:r w:rsidRPr="008D3EA0">
        <w:rPr>
          <w:rFonts w:ascii="Times New Roman" w:eastAsia="Times New Roman" w:hAnsi="Times New Roman" w:cs="Times New Roman"/>
          <w:i/>
          <w:sz w:val="24"/>
          <w:szCs w:val="24"/>
        </w:rPr>
        <w:t>Journal of Virology</w:t>
      </w:r>
      <w:r w:rsidRPr="008D3EA0">
        <w:rPr>
          <w:rFonts w:ascii="Times New Roman" w:eastAsia="Times New Roman" w:hAnsi="Times New Roman" w:cs="Times New Roman"/>
          <w:sz w:val="24"/>
          <w:szCs w:val="24"/>
        </w:rPr>
        <w:t xml:space="preserve"> 2010 Nov; 84(22):11670-8</w:t>
      </w:r>
    </w:p>
    <w:p w:rsidR="00DB7074" w:rsidRPr="008D3EA0" w:rsidRDefault="00DB7074" w:rsidP="00DB7074">
      <w:pPr>
        <w:pStyle w:val="ListParagraph"/>
        <w:numPr>
          <w:ilvl w:val="0"/>
          <w:numId w:val="9"/>
        </w:numPr>
        <w:spacing w:after="0" w:line="240" w:lineRule="auto"/>
        <w:jc w:val="both"/>
        <w:rPr>
          <w:rFonts w:ascii="Times New Roman" w:eastAsia="Times New Roman" w:hAnsi="Times New Roman" w:cs="Times New Roman"/>
          <w:sz w:val="24"/>
          <w:szCs w:val="24"/>
        </w:rPr>
      </w:pP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Kasprzak WK, Shapiro BA, Casey JL. The fraction of RNA that folds into the correct branched structure determines hepatitis delta virus RNA editing levels.  </w:t>
      </w:r>
      <w:r w:rsidRPr="008D3EA0">
        <w:rPr>
          <w:rFonts w:ascii="Times New Roman" w:eastAsia="Times New Roman" w:hAnsi="Times New Roman" w:cs="Times New Roman"/>
          <w:i/>
          <w:sz w:val="24"/>
          <w:szCs w:val="24"/>
        </w:rPr>
        <w:t>RNA</w:t>
      </w:r>
      <w:r w:rsidRPr="008D3EA0">
        <w:rPr>
          <w:rFonts w:ascii="Times New Roman" w:eastAsia="Times New Roman" w:hAnsi="Times New Roman" w:cs="Times New Roman"/>
          <w:sz w:val="24"/>
          <w:szCs w:val="24"/>
        </w:rPr>
        <w:t xml:space="preserve"> 2009 15(6):  1177-87</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Gandy SZ, </w:t>
      </w: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Muralidhar S, Cashman KA, Rosenthal LJ, Casey JL.  RNA editing of the human herpesvirus 8 kaposin transcript eliminates its transforming activity and is induced during lytic replication.  </w:t>
      </w:r>
      <w:r w:rsidRPr="008D3EA0">
        <w:rPr>
          <w:rFonts w:ascii="Times New Roman" w:eastAsia="Times New Roman" w:hAnsi="Times New Roman" w:cs="Times New Roman"/>
          <w:i/>
          <w:sz w:val="24"/>
          <w:szCs w:val="24"/>
        </w:rPr>
        <w:t>Journal of Virology</w:t>
      </w:r>
      <w:r w:rsidRPr="008D3EA0">
        <w:rPr>
          <w:rFonts w:ascii="Times New Roman" w:eastAsia="Times New Roman" w:hAnsi="Times New Roman" w:cs="Times New Roman"/>
          <w:sz w:val="24"/>
          <w:szCs w:val="24"/>
        </w:rPr>
        <w:t xml:space="preserve"> 2007 81(24): 13544-51</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sz w:val="24"/>
          <w:szCs w:val="24"/>
        </w:rPr>
        <w:t xml:space="preserve">Vasudevan P, Weaver A, Reichert ED, </w:t>
      </w: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Popham DL.  Spore cortex formation in Bacillus subtilis is regulated by accumulation of peptidoglycan precursors under the control of sigma K.  </w:t>
      </w:r>
      <w:r w:rsidRPr="008D3EA0">
        <w:rPr>
          <w:rFonts w:ascii="Times New Roman" w:eastAsia="Times New Roman" w:hAnsi="Times New Roman" w:cs="Times New Roman"/>
          <w:i/>
          <w:sz w:val="24"/>
          <w:szCs w:val="24"/>
        </w:rPr>
        <w:t>Molecular Microbiology</w:t>
      </w:r>
      <w:r w:rsidRPr="008D3EA0">
        <w:rPr>
          <w:rFonts w:ascii="Times New Roman" w:eastAsia="Times New Roman" w:hAnsi="Times New Roman" w:cs="Times New Roman"/>
          <w:sz w:val="24"/>
          <w:szCs w:val="24"/>
        </w:rPr>
        <w:t xml:space="preserve"> 2007 65(6): 1582-94</w:t>
      </w:r>
    </w:p>
    <w:p w:rsidR="00DB7074" w:rsidRPr="008D3EA0" w:rsidRDefault="00DB7074" w:rsidP="00DB7074">
      <w:pPr>
        <w:pStyle w:val="ListParagraph"/>
        <w:numPr>
          <w:ilvl w:val="0"/>
          <w:numId w:val="9"/>
        </w:numPr>
        <w:spacing w:after="0" w:line="240" w:lineRule="auto"/>
        <w:jc w:val="both"/>
        <w:rPr>
          <w:rFonts w:ascii="Times New Roman" w:hAnsi="Times New Roman"/>
          <w:color w:val="000000"/>
          <w:sz w:val="24"/>
          <w:szCs w:val="24"/>
        </w:rPr>
      </w:pP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Kasprzak WK, Shapiro BA, Casey JL.  The role of a metastable RNA secondary structure in hepatitis delta virus genotype III RNA editing.  </w:t>
      </w:r>
      <w:r w:rsidRPr="008D3EA0">
        <w:rPr>
          <w:rFonts w:ascii="Times New Roman" w:eastAsia="Times New Roman" w:hAnsi="Times New Roman" w:cs="Times New Roman"/>
          <w:i/>
          <w:sz w:val="24"/>
          <w:szCs w:val="24"/>
        </w:rPr>
        <w:t>RNA</w:t>
      </w:r>
      <w:r w:rsidRPr="008D3EA0">
        <w:rPr>
          <w:rFonts w:ascii="Times New Roman" w:eastAsia="Times New Roman" w:hAnsi="Times New Roman" w:cs="Times New Roman"/>
          <w:sz w:val="24"/>
          <w:szCs w:val="24"/>
        </w:rPr>
        <w:t xml:space="preserve"> 2006 12(8): 1521-33</w:t>
      </w:r>
    </w:p>
    <w:p w:rsidR="00DB7074" w:rsidRPr="008D3EA0" w:rsidRDefault="00DB7074" w:rsidP="00DB7074">
      <w:pPr>
        <w:pStyle w:val="ListParagraph"/>
        <w:numPr>
          <w:ilvl w:val="0"/>
          <w:numId w:val="9"/>
        </w:numPr>
        <w:spacing w:after="0" w:line="240" w:lineRule="auto"/>
        <w:jc w:val="both"/>
        <w:rPr>
          <w:rFonts w:ascii="Times New Roman" w:eastAsia="Times New Roman" w:hAnsi="Times New Roman" w:cs="Times New Roman"/>
          <w:sz w:val="24"/>
          <w:szCs w:val="24"/>
        </w:rPr>
      </w:pPr>
      <w:r w:rsidRPr="008D3EA0">
        <w:rPr>
          <w:rFonts w:ascii="Times New Roman" w:eastAsia="Times New Roman" w:hAnsi="Times New Roman" w:cs="Times New Roman"/>
          <w:sz w:val="24"/>
          <w:szCs w:val="24"/>
        </w:rPr>
        <w:t xml:space="preserve">Gilmore ME, Bandyopadhyay D, Dean AM, </w:t>
      </w:r>
      <w:r w:rsidRPr="008D3EA0">
        <w:rPr>
          <w:rFonts w:ascii="Times New Roman" w:eastAsia="Times New Roman" w:hAnsi="Times New Roman" w:cs="Times New Roman"/>
          <w:b/>
          <w:sz w:val="24"/>
          <w:szCs w:val="24"/>
        </w:rPr>
        <w:t>Linnstaedt SD</w:t>
      </w:r>
      <w:r w:rsidRPr="008D3EA0">
        <w:rPr>
          <w:rFonts w:ascii="Times New Roman" w:eastAsia="Times New Roman" w:hAnsi="Times New Roman" w:cs="Times New Roman"/>
          <w:sz w:val="24"/>
          <w:szCs w:val="24"/>
        </w:rPr>
        <w:t xml:space="preserve">, Popham DL.  Production of muramic delta-lactam in Bacillus subtilis spore peptidoglycan.  </w:t>
      </w:r>
      <w:r w:rsidRPr="008D3EA0">
        <w:rPr>
          <w:rFonts w:ascii="Times New Roman" w:eastAsia="Times New Roman" w:hAnsi="Times New Roman" w:cs="Times New Roman"/>
          <w:i/>
          <w:sz w:val="24"/>
          <w:szCs w:val="24"/>
        </w:rPr>
        <w:t>Journal of Bacteriology</w:t>
      </w:r>
      <w:r w:rsidRPr="008D3EA0">
        <w:rPr>
          <w:rFonts w:ascii="Times New Roman" w:eastAsia="Times New Roman" w:hAnsi="Times New Roman" w:cs="Times New Roman"/>
          <w:sz w:val="24"/>
          <w:szCs w:val="24"/>
        </w:rPr>
        <w:t xml:space="preserve"> 2004 186(1): 80-9</w:t>
      </w:r>
    </w:p>
    <w:p w:rsidR="00DB7074" w:rsidRPr="008D3EA0" w:rsidRDefault="00DB7074" w:rsidP="00DB7074">
      <w:pPr>
        <w:pStyle w:val="ListParagraph"/>
        <w:spacing w:after="0" w:line="240" w:lineRule="auto"/>
        <w:ind w:left="360"/>
        <w:jc w:val="both"/>
        <w:rPr>
          <w:rFonts w:ascii="Times New Roman" w:hAnsi="Times New Roman"/>
          <w:color w:val="000000"/>
          <w:sz w:val="24"/>
          <w:szCs w:val="24"/>
        </w:rPr>
      </w:pPr>
    </w:p>
    <w:p w:rsidR="008D3EA0" w:rsidRPr="008D3EA0" w:rsidRDefault="008D3EA0" w:rsidP="008D3EA0">
      <w:pPr>
        <w:tabs>
          <w:tab w:val="left" w:pos="540"/>
          <w:tab w:val="left" w:pos="630"/>
          <w:tab w:val="num" w:pos="900"/>
        </w:tabs>
        <w:spacing w:after="0"/>
        <w:jc w:val="both"/>
        <w:rPr>
          <w:rFonts w:ascii="Times New Roman" w:hAnsi="Times New Roman"/>
          <w:i/>
          <w:sz w:val="24"/>
          <w:szCs w:val="24"/>
        </w:rPr>
      </w:pPr>
      <w:r w:rsidRPr="008D3EA0">
        <w:rPr>
          <w:rFonts w:ascii="Times New Roman" w:hAnsi="Times New Roman"/>
          <w:i/>
          <w:sz w:val="24"/>
          <w:szCs w:val="24"/>
        </w:rPr>
        <w:t>Manuscripts in Submission or preparation</w:t>
      </w:r>
    </w:p>
    <w:p w:rsidR="00A809DF" w:rsidRPr="00A809DF" w:rsidRDefault="00A809DF" w:rsidP="00A809DF">
      <w:pPr>
        <w:pStyle w:val="ListParagraph"/>
        <w:numPr>
          <w:ilvl w:val="0"/>
          <w:numId w:val="10"/>
        </w:numPr>
        <w:spacing w:after="0" w:line="240" w:lineRule="auto"/>
        <w:jc w:val="both"/>
        <w:rPr>
          <w:rFonts w:ascii="Times New Roman" w:hAnsi="Times New Roman"/>
          <w:b/>
          <w:sz w:val="24"/>
        </w:rPr>
      </w:pPr>
      <w:r w:rsidRPr="00EE6740">
        <w:rPr>
          <w:rFonts w:ascii="Times New Roman" w:hAnsi="Times New Roman" w:cs="Times New Roman"/>
          <w:b/>
          <w:noProof/>
          <w:sz w:val="24"/>
          <w:szCs w:val="24"/>
        </w:rPr>
        <w:t>Linnstaedt SD</w:t>
      </w:r>
      <w:r w:rsidRPr="00EE6740">
        <w:rPr>
          <w:rFonts w:ascii="Times New Roman" w:hAnsi="Times New Roman" w:cs="Times New Roman"/>
          <w:noProof/>
          <w:sz w:val="24"/>
          <w:szCs w:val="24"/>
        </w:rPr>
        <w:t>,</w:t>
      </w:r>
      <w:r w:rsidRPr="00EE6740">
        <w:rPr>
          <w:rFonts w:ascii="Times New Roman" w:hAnsi="Times New Roman" w:cs="Times New Roman"/>
          <w:sz w:val="24"/>
          <w:szCs w:val="24"/>
        </w:rPr>
        <w:t xml:space="preserve"> R</w:t>
      </w:r>
      <w:r w:rsidRPr="00EE6740">
        <w:rPr>
          <w:rFonts w:ascii="Times New Roman" w:hAnsi="Times New Roman" w:cs="Times New Roman"/>
          <w:noProof/>
          <w:sz w:val="24"/>
          <w:szCs w:val="24"/>
        </w:rPr>
        <w:t xml:space="preserve">iker KD, Kutchko KM, Lackey L, McCarthy KR, Tsai Y, Parker JS, Kurz M, Hendry PL, Lewandowski C, Velilla MA, Datner E, Pearson C, Domeier R, Kaushik S, Laederach A, McLean SA. A functional riboSNitch in the 3'UTR of </w:t>
      </w:r>
      <w:r w:rsidRPr="00EE6740">
        <w:rPr>
          <w:rFonts w:ascii="Times New Roman" w:hAnsi="Times New Roman" w:cs="Times New Roman"/>
          <w:i/>
          <w:noProof/>
          <w:sz w:val="24"/>
          <w:szCs w:val="24"/>
        </w:rPr>
        <w:t>FKBP5</w:t>
      </w:r>
      <w:r w:rsidRPr="00EE6740">
        <w:rPr>
          <w:rFonts w:ascii="Times New Roman" w:hAnsi="Times New Roman" w:cs="Times New Roman"/>
          <w:noProof/>
          <w:sz w:val="24"/>
          <w:szCs w:val="24"/>
        </w:rPr>
        <w:t xml:space="preserve"> alters microRNA-320a binding efficiency and mediates vulnerability to chronic posttraumatic pain. </w:t>
      </w:r>
      <w:r>
        <w:rPr>
          <w:rFonts w:ascii="Times New Roman" w:hAnsi="Times New Roman" w:cs="Times New Roman"/>
          <w:i/>
          <w:noProof/>
          <w:sz w:val="24"/>
          <w:szCs w:val="24"/>
        </w:rPr>
        <w:t>Re-submitted, J</w:t>
      </w:r>
      <w:r w:rsidRPr="00EE6740">
        <w:rPr>
          <w:rFonts w:ascii="Times New Roman" w:hAnsi="Times New Roman" w:cs="Times New Roman"/>
          <w:i/>
          <w:noProof/>
          <w:sz w:val="24"/>
          <w:szCs w:val="24"/>
        </w:rPr>
        <w:t>ournal of Neuroscience</w:t>
      </w:r>
    </w:p>
    <w:p w:rsidR="00A809DF" w:rsidRPr="00A809DF" w:rsidRDefault="00A809DF" w:rsidP="00A809DF">
      <w:pPr>
        <w:pStyle w:val="ListParagraph"/>
        <w:numPr>
          <w:ilvl w:val="0"/>
          <w:numId w:val="10"/>
        </w:numPr>
        <w:spacing w:after="0" w:line="240" w:lineRule="auto"/>
        <w:jc w:val="both"/>
        <w:rPr>
          <w:rFonts w:ascii="Times New Roman" w:eastAsia="Times New Roman" w:hAnsi="Times New Roman" w:cs="Times New Roman"/>
          <w:sz w:val="24"/>
          <w:szCs w:val="24"/>
        </w:rPr>
      </w:pPr>
      <w:r w:rsidRPr="00A809DF">
        <w:rPr>
          <w:rFonts w:ascii="Times New Roman" w:eastAsia="Times New Roman" w:hAnsi="Times New Roman" w:cs="Times New Roman"/>
          <w:sz w:val="24"/>
          <w:szCs w:val="24"/>
        </w:rPr>
        <w:t xml:space="preserve">Yu S, Chen C, Pan Y, Kurz MC, Pearson C, Hendry PL, Lewandowski C, Domeier R, McLean SA, </w:t>
      </w:r>
      <w:r w:rsidRPr="00A809DF">
        <w:rPr>
          <w:rFonts w:ascii="Times New Roman" w:eastAsia="Times New Roman" w:hAnsi="Times New Roman" w:cs="Times New Roman"/>
          <w:b/>
          <w:sz w:val="24"/>
          <w:szCs w:val="24"/>
        </w:rPr>
        <w:t>Linnstaedt SD</w:t>
      </w:r>
      <w:r w:rsidRPr="00A809DF">
        <w:rPr>
          <w:rFonts w:ascii="Times New Roman" w:eastAsia="Times New Roman" w:hAnsi="Times New Roman" w:cs="Times New Roman"/>
          <w:sz w:val="24"/>
          <w:szCs w:val="24"/>
        </w:rPr>
        <w:t xml:space="preserve">. Genes known to escape X chromosome inactivation predict co-morbid chronic musculoskeletal pain and posttraumatic stress symptom development in women following trauma exposure. </w:t>
      </w:r>
      <w:r w:rsidRPr="00A809DF">
        <w:rPr>
          <w:rFonts w:ascii="Times New Roman" w:eastAsia="Times New Roman" w:hAnsi="Times New Roman" w:cs="Times New Roman"/>
          <w:i/>
          <w:sz w:val="24"/>
          <w:szCs w:val="24"/>
        </w:rPr>
        <w:t>In review,</w:t>
      </w:r>
      <w:r>
        <w:rPr>
          <w:rFonts w:ascii="Times New Roman" w:eastAsia="Times New Roman" w:hAnsi="Times New Roman" w:cs="Times New Roman"/>
          <w:sz w:val="24"/>
          <w:szCs w:val="24"/>
        </w:rPr>
        <w:t xml:space="preserve"> </w:t>
      </w:r>
      <w:r w:rsidRPr="00A809DF">
        <w:rPr>
          <w:rFonts w:ascii="Times New Roman" w:eastAsia="Times New Roman" w:hAnsi="Times New Roman" w:cs="Times New Roman"/>
          <w:i/>
          <w:sz w:val="24"/>
          <w:szCs w:val="24"/>
        </w:rPr>
        <w:t>Neuropsychiatric Genetics</w:t>
      </w:r>
      <w:r>
        <w:rPr>
          <w:rFonts w:ascii="Times New Roman" w:eastAsia="Times New Roman" w:hAnsi="Times New Roman" w:cs="Times New Roman"/>
          <w:i/>
          <w:sz w:val="24"/>
          <w:szCs w:val="24"/>
        </w:rPr>
        <w:t xml:space="preserve">, </w:t>
      </w:r>
      <w:r w:rsidRPr="00A809DF">
        <w:rPr>
          <w:rFonts w:ascii="Times New Roman" w:eastAsia="Times New Roman" w:hAnsi="Times New Roman" w:cs="Times New Roman"/>
          <w:i/>
          <w:sz w:val="24"/>
          <w:szCs w:val="24"/>
        </w:rPr>
        <w:t>Special Issue on Sex differences in neuropsychiatric disorders.</w:t>
      </w:r>
    </w:p>
    <w:p w:rsidR="007C3C0A" w:rsidRPr="007C3C0A" w:rsidRDefault="007C3C0A" w:rsidP="00FC0233">
      <w:pPr>
        <w:pStyle w:val="ListParagraph"/>
        <w:numPr>
          <w:ilvl w:val="0"/>
          <w:numId w:val="10"/>
        </w:numPr>
        <w:spacing w:after="0" w:line="240" w:lineRule="auto"/>
        <w:jc w:val="both"/>
        <w:rPr>
          <w:rFonts w:ascii="Times New Roman" w:hAnsi="Times New Roman"/>
          <w:sz w:val="24"/>
        </w:rPr>
      </w:pPr>
      <w:r w:rsidRPr="007C3C0A">
        <w:rPr>
          <w:rFonts w:ascii="Times New Roman" w:hAnsi="Times New Roman"/>
          <w:sz w:val="24"/>
        </w:rPr>
        <w:t>Khoury</w:t>
      </w:r>
      <w:r>
        <w:rPr>
          <w:rFonts w:ascii="Times New Roman" w:hAnsi="Times New Roman"/>
          <w:sz w:val="24"/>
        </w:rPr>
        <w:t xml:space="preserve"> S, </w:t>
      </w:r>
      <w:r w:rsidRPr="007C3C0A">
        <w:rPr>
          <w:rFonts w:ascii="Times New Roman" w:hAnsi="Times New Roman"/>
          <w:sz w:val="24"/>
        </w:rPr>
        <w:t>Wang</w:t>
      </w:r>
      <w:r>
        <w:rPr>
          <w:rFonts w:ascii="Times New Roman" w:hAnsi="Times New Roman"/>
          <w:sz w:val="24"/>
        </w:rPr>
        <w:t xml:space="preserve"> Q, </w:t>
      </w:r>
      <w:r w:rsidRPr="007C3C0A">
        <w:rPr>
          <w:rFonts w:ascii="Times New Roman" w:hAnsi="Times New Roman"/>
          <w:sz w:val="24"/>
        </w:rPr>
        <w:t>Parisien</w:t>
      </w:r>
      <w:r>
        <w:rPr>
          <w:rFonts w:ascii="Times New Roman" w:hAnsi="Times New Roman"/>
          <w:sz w:val="24"/>
        </w:rPr>
        <w:t xml:space="preserve"> M, </w:t>
      </w:r>
      <w:r w:rsidRPr="007C3C0A">
        <w:rPr>
          <w:rFonts w:ascii="Times New Roman" w:hAnsi="Times New Roman"/>
          <w:sz w:val="24"/>
        </w:rPr>
        <w:t>Gris</w:t>
      </w:r>
      <w:r>
        <w:rPr>
          <w:rFonts w:ascii="Times New Roman" w:hAnsi="Times New Roman"/>
          <w:sz w:val="24"/>
        </w:rPr>
        <w:t xml:space="preserve"> P, </w:t>
      </w:r>
      <w:r w:rsidRPr="007C3C0A">
        <w:rPr>
          <w:rFonts w:ascii="Times New Roman" w:hAnsi="Times New Roman"/>
          <w:sz w:val="24"/>
        </w:rPr>
        <w:t>Bortsov</w:t>
      </w:r>
      <w:r>
        <w:rPr>
          <w:rFonts w:ascii="Times New Roman" w:hAnsi="Times New Roman"/>
          <w:sz w:val="24"/>
        </w:rPr>
        <w:t xml:space="preserve"> AV, </w:t>
      </w:r>
      <w:r w:rsidRPr="007C3C0A">
        <w:rPr>
          <w:rFonts w:ascii="Times New Roman" w:hAnsi="Times New Roman"/>
          <w:b/>
          <w:sz w:val="24"/>
        </w:rPr>
        <w:t>Linnstaedt SD</w:t>
      </w:r>
      <w:r>
        <w:rPr>
          <w:rFonts w:ascii="Times New Roman" w:hAnsi="Times New Roman"/>
          <w:sz w:val="24"/>
        </w:rPr>
        <w:t xml:space="preserve">, </w:t>
      </w:r>
      <w:r w:rsidRPr="007C3C0A">
        <w:rPr>
          <w:rFonts w:ascii="Times New Roman" w:hAnsi="Times New Roman"/>
          <w:sz w:val="24"/>
        </w:rPr>
        <w:t>McLean</w:t>
      </w:r>
      <w:r>
        <w:rPr>
          <w:rFonts w:ascii="Times New Roman" w:hAnsi="Times New Roman"/>
          <w:sz w:val="24"/>
        </w:rPr>
        <w:t xml:space="preserve"> SA, </w:t>
      </w:r>
      <w:r w:rsidRPr="007C3C0A">
        <w:rPr>
          <w:rFonts w:ascii="Times New Roman" w:hAnsi="Times New Roman"/>
          <w:sz w:val="24"/>
        </w:rPr>
        <w:t>Sofer</w:t>
      </w:r>
      <w:r>
        <w:rPr>
          <w:rFonts w:ascii="Times New Roman" w:hAnsi="Times New Roman"/>
          <w:sz w:val="24"/>
        </w:rPr>
        <w:t xml:space="preserve"> T</w:t>
      </w:r>
      <w:r w:rsidR="00A5149C">
        <w:rPr>
          <w:rFonts w:ascii="Times New Roman" w:hAnsi="Times New Roman"/>
          <w:sz w:val="24"/>
        </w:rPr>
        <w:t xml:space="preserve">, </w:t>
      </w:r>
      <w:r w:rsidRPr="007C3C0A">
        <w:rPr>
          <w:rFonts w:ascii="Times New Roman" w:hAnsi="Times New Roman"/>
          <w:sz w:val="24"/>
        </w:rPr>
        <w:t>Louie</w:t>
      </w:r>
      <w:r w:rsidR="00A5149C">
        <w:rPr>
          <w:rFonts w:ascii="Times New Roman" w:hAnsi="Times New Roman"/>
          <w:sz w:val="24"/>
        </w:rPr>
        <w:t xml:space="preserve"> T</w:t>
      </w:r>
      <w:r w:rsidRPr="007C3C0A">
        <w:rPr>
          <w:rFonts w:ascii="Times New Roman" w:hAnsi="Times New Roman"/>
          <w:sz w:val="24"/>
        </w:rPr>
        <w:t>, Kaunisto</w:t>
      </w:r>
      <w:r w:rsidR="00FC0233">
        <w:rPr>
          <w:rFonts w:ascii="Times New Roman" w:hAnsi="Times New Roman"/>
          <w:sz w:val="24"/>
        </w:rPr>
        <w:t xml:space="preserve"> M, </w:t>
      </w:r>
      <w:r w:rsidRPr="007C3C0A">
        <w:rPr>
          <w:rFonts w:ascii="Times New Roman" w:hAnsi="Times New Roman"/>
          <w:sz w:val="24"/>
        </w:rPr>
        <w:t>Kalso</w:t>
      </w:r>
      <w:r w:rsidR="00FC0233">
        <w:rPr>
          <w:rFonts w:ascii="Times New Roman" w:hAnsi="Times New Roman"/>
          <w:sz w:val="24"/>
        </w:rPr>
        <w:t xml:space="preserve"> EA, </w:t>
      </w:r>
      <w:r w:rsidRPr="007C3C0A">
        <w:rPr>
          <w:rFonts w:ascii="Times New Roman" w:hAnsi="Times New Roman"/>
          <w:sz w:val="24"/>
        </w:rPr>
        <w:t>Munter</w:t>
      </w:r>
      <w:r w:rsidR="00FC0233">
        <w:rPr>
          <w:rFonts w:ascii="Times New Roman" w:hAnsi="Times New Roman"/>
          <w:sz w:val="24"/>
        </w:rPr>
        <w:t xml:space="preserve"> M, </w:t>
      </w:r>
      <w:r w:rsidRPr="007C3C0A">
        <w:rPr>
          <w:rFonts w:ascii="Times New Roman" w:hAnsi="Times New Roman"/>
          <w:sz w:val="24"/>
        </w:rPr>
        <w:t>Nackley</w:t>
      </w:r>
      <w:r w:rsidR="00FC0233">
        <w:rPr>
          <w:rFonts w:ascii="Times New Roman" w:hAnsi="Times New Roman"/>
          <w:sz w:val="24"/>
        </w:rPr>
        <w:t xml:space="preserve"> AG, </w:t>
      </w:r>
      <w:r w:rsidRPr="007C3C0A">
        <w:rPr>
          <w:rFonts w:ascii="Times New Roman" w:hAnsi="Times New Roman"/>
          <w:sz w:val="24"/>
        </w:rPr>
        <w:t>Belfer</w:t>
      </w:r>
      <w:r w:rsidR="00FC0233">
        <w:rPr>
          <w:rFonts w:ascii="Times New Roman" w:hAnsi="Times New Roman"/>
          <w:sz w:val="24"/>
        </w:rPr>
        <w:t xml:space="preserve"> I, </w:t>
      </w:r>
      <w:r w:rsidRPr="007C3C0A">
        <w:rPr>
          <w:rFonts w:ascii="Times New Roman" w:hAnsi="Times New Roman"/>
          <w:sz w:val="24"/>
        </w:rPr>
        <w:t>Slade</w:t>
      </w:r>
      <w:r w:rsidR="00FC0233">
        <w:rPr>
          <w:rFonts w:ascii="Times New Roman" w:hAnsi="Times New Roman"/>
          <w:sz w:val="24"/>
        </w:rPr>
        <w:t xml:space="preserve"> GD, </w:t>
      </w:r>
      <w:r w:rsidRPr="007C3C0A">
        <w:rPr>
          <w:rFonts w:ascii="Times New Roman" w:hAnsi="Times New Roman"/>
          <w:sz w:val="24"/>
        </w:rPr>
        <w:t>Smith</w:t>
      </w:r>
      <w:r w:rsidR="00FC0233">
        <w:rPr>
          <w:rFonts w:ascii="Times New Roman" w:hAnsi="Times New Roman"/>
          <w:sz w:val="24"/>
        </w:rPr>
        <w:t xml:space="preserve"> SB</w:t>
      </w:r>
      <w:r w:rsidRPr="007C3C0A">
        <w:rPr>
          <w:rFonts w:ascii="Times New Roman" w:hAnsi="Times New Roman"/>
          <w:sz w:val="24"/>
        </w:rPr>
        <w:t>, Fillingim</w:t>
      </w:r>
      <w:r w:rsidR="00FC0233">
        <w:rPr>
          <w:rFonts w:ascii="Times New Roman" w:hAnsi="Times New Roman"/>
          <w:sz w:val="24"/>
        </w:rPr>
        <w:t xml:space="preserve"> RB</w:t>
      </w:r>
      <w:r w:rsidRPr="007C3C0A">
        <w:rPr>
          <w:rFonts w:ascii="Times New Roman" w:hAnsi="Times New Roman"/>
          <w:sz w:val="24"/>
        </w:rPr>
        <w:t>, Ohrbach</w:t>
      </w:r>
      <w:r w:rsidR="00FC0233">
        <w:rPr>
          <w:rFonts w:ascii="Times New Roman" w:hAnsi="Times New Roman"/>
          <w:sz w:val="24"/>
        </w:rPr>
        <w:t xml:space="preserve"> R</w:t>
      </w:r>
      <w:r w:rsidRPr="007C3C0A">
        <w:rPr>
          <w:rFonts w:ascii="Times New Roman" w:hAnsi="Times New Roman"/>
          <w:sz w:val="24"/>
        </w:rPr>
        <w:t>, Greenspan</w:t>
      </w:r>
      <w:r w:rsidR="00FC0233">
        <w:rPr>
          <w:rFonts w:ascii="Times New Roman" w:hAnsi="Times New Roman"/>
          <w:sz w:val="24"/>
        </w:rPr>
        <w:t xml:space="preserve"> JD</w:t>
      </w:r>
      <w:r w:rsidRPr="007C3C0A">
        <w:rPr>
          <w:rFonts w:ascii="Times New Roman" w:hAnsi="Times New Roman"/>
          <w:sz w:val="24"/>
        </w:rPr>
        <w:t>, Maixner</w:t>
      </w:r>
      <w:r w:rsidR="00FC0233">
        <w:rPr>
          <w:rFonts w:ascii="Times New Roman" w:hAnsi="Times New Roman"/>
          <w:sz w:val="24"/>
        </w:rPr>
        <w:t xml:space="preserve"> W</w:t>
      </w:r>
      <w:r w:rsidRPr="007C3C0A">
        <w:rPr>
          <w:rFonts w:ascii="Times New Roman" w:hAnsi="Times New Roman"/>
          <w:sz w:val="24"/>
        </w:rPr>
        <w:t>, Neely</w:t>
      </w:r>
      <w:r w:rsidR="00FC0233">
        <w:rPr>
          <w:rFonts w:ascii="Times New Roman" w:hAnsi="Times New Roman"/>
          <w:sz w:val="24"/>
        </w:rPr>
        <w:t xml:space="preserve"> G</w:t>
      </w:r>
      <w:r w:rsidRPr="007C3C0A">
        <w:rPr>
          <w:rFonts w:ascii="Times New Roman" w:hAnsi="Times New Roman"/>
          <w:sz w:val="24"/>
        </w:rPr>
        <w:t>, Diatchenko</w:t>
      </w:r>
      <w:r w:rsidR="00FC0233">
        <w:rPr>
          <w:rFonts w:ascii="Times New Roman" w:hAnsi="Times New Roman"/>
          <w:sz w:val="24"/>
        </w:rPr>
        <w:t xml:space="preserve"> L. </w:t>
      </w:r>
      <w:r w:rsidR="00FC0233" w:rsidRPr="00FC0233">
        <w:rPr>
          <w:rFonts w:ascii="Times New Roman" w:hAnsi="Times New Roman"/>
          <w:sz w:val="24"/>
        </w:rPr>
        <w:t>Genome-wide association and meta-analysis identifies NPY and MPP6 as novel genes in sleep quality</w:t>
      </w:r>
      <w:r w:rsidR="00FC0233">
        <w:rPr>
          <w:rFonts w:ascii="Times New Roman" w:hAnsi="Times New Roman"/>
          <w:sz w:val="24"/>
        </w:rPr>
        <w:t xml:space="preserve">. </w:t>
      </w:r>
      <w:r w:rsidR="00FC0233" w:rsidRPr="00FC0233">
        <w:rPr>
          <w:rFonts w:ascii="Times New Roman" w:hAnsi="Times New Roman"/>
          <w:i/>
          <w:sz w:val="24"/>
        </w:rPr>
        <w:t>In review, Nature Communications</w:t>
      </w:r>
      <w:r w:rsidR="00FC0233">
        <w:rPr>
          <w:rFonts w:ascii="Times New Roman" w:hAnsi="Times New Roman"/>
          <w:sz w:val="24"/>
        </w:rPr>
        <w:t>.</w:t>
      </w:r>
    </w:p>
    <w:p w:rsidR="00A809DF" w:rsidRPr="00023FAB" w:rsidRDefault="00023FAB" w:rsidP="00A809DF">
      <w:pPr>
        <w:pStyle w:val="ListParagraph"/>
        <w:numPr>
          <w:ilvl w:val="0"/>
          <w:numId w:val="10"/>
        </w:numPr>
        <w:spacing w:after="0" w:line="240" w:lineRule="auto"/>
        <w:jc w:val="both"/>
        <w:rPr>
          <w:rFonts w:ascii="Times New Roman" w:hAnsi="Times New Roman"/>
          <w:b/>
          <w:sz w:val="24"/>
        </w:rPr>
      </w:pPr>
      <w:r w:rsidRPr="00EE6740">
        <w:rPr>
          <w:rFonts w:ascii="Times New Roman" w:hAnsi="Times New Roman" w:cs="Times New Roman"/>
          <w:b/>
          <w:noProof/>
          <w:sz w:val="24"/>
          <w:szCs w:val="24"/>
        </w:rPr>
        <w:t>Linnstaedt SD</w:t>
      </w:r>
      <w:r w:rsidRPr="00EE6740">
        <w:rPr>
          <w:rFonts w:ascii="Times New Roman" w:hAnsi="Times New Roman" w:cs="Times New Roman"/>
          <w:noProof/>
          <w:sz w:val="24"/>
          <w:szCs w:val="24"/>
        </w:rPr>
        <w:t xml:space="preserve">, Riker KD, Rueckeis CA, Wu A, Yu S, Gonzalez M, Harmon E, Green P, Chen C, King T, Tsai YH, Parker J, Lewandowski C, Hendry PL, Pearson C, Kurz MC, Damiron K, Velilla MA, Domeier R, Liberzon I, Mogil JS, Levine J, McLean SA. microRNA-19b acts as a sex-dependent regulatory hub for posttraumatic stress and widespread pain development following trauma exposure. </w:t>
      </w:r>
      <w:r>
        <w:rPr>
          <w:rFonts w:ascii="Times New Roman" w:hAnsi="Times New Roman" w:cs="Times New Roman"/>
          <w:i/>
          <w:noProof/>
          <w:sz w:val="24"/>
          <w:szCs w:val="24"/>
        </w:rPr>
        <w:t>In preparation.</w:t>
      </w:r>
    </w:p>
    <w:p w:rsidR="00C17342" w:rsidRPr="00023FAB" w:rsidRDefault="00023FAB" w:rsidP="00023FAB">
      <w:pPr>
        <w:pStyle w:val="ListParagraph"/>
        <w:numPr>
          <w:ilvl w:val="0"/>
          <w:numId w:val="10"/>
        </w:numPr>
        <w:spacing w:line="240" w:lineRule="auto"/>
        <w:jc w:val="both"/>
        <w:rPr>
          <w:rFonts w:ascii="Times New Roman" w:hAnsi="Times New Roman" w:cs="Times New Roman"/>
          <w:sz w:val="24"/>
          <w:szCs w:val="24"/>
        </w:rPr>
      </w:pPr>
      <w:r w:rsidRPr="00023FAB">
        <w:rPr>
          <w:rFonts w:ascii="Times New Roman" w:hAnsi="Times New Roman" w:cs="Times New Roman"/>
          <w:b/>
          <w:sz w:val="24"/>
          <w:szCs w:val="24"/>
        </w:rPr>
        <w:t>Linnstaedt SD</w:t>
      </w:r>
      <w:r w:rsidRPr="00023FAB">
        <w:rPr>
          <w:rFonts w:ascii="Times New Roman" w:hAnsi="Times New Roman" w:cs="Times New Roman"/>
          <w:sz w:val="24"/>
          <w:szCs w:val="24"/>
        </w:rPr>
        <w:t xml:space="preserve">, Jung L, Blount J, Zhou CY, Carson MS, Mauck MC, Kurz MC, Hendry PL, Lewandowski C, Velilla MA, Datner E, Pearson C, Domeier R, Kaushik S, McLean SA. Genetic variants in the circadian rhythm pathway predict PTS symptoms following trauma exposure. </w:t>
      </w:r>
      <w:r>
        <w:rPr>
          <w:rFonts w:ascii="Times New Roman" w:hAnsi="Times New Roman" w:cs="Times New Roman"/>
          <w:i/>
          <w:sz w:val="24"/>
          <w:szCs w:val="24"/>
        </w:rPr>
        <w:t>In preparation, F</w:t>
      </w:r>
      <w:r w:rsidRPr="00023FAB">
        <w:rPr>
          <w:rFonts w:ascii="Times New Roman" w:hAnsi="Times New Roman" w:cs="Times New Roman"/>
          <w:i/>
          <w:sz w:val="24"/>
          <w:szCs w:val="24"/>
        </w:rPr>
        <w:t>rontiers in Psychiatry</w:t>
      </w:r>
      <w:r>
        <w:rPr>
          <w:rFonts w:ascii="Times New Roman" w:hAnsi="Times New Roman" w:cs="Times New Roman"/>
          <w:sz w:val="24"/>
          <w:szCs w:val="24"/>
        </w:rPr>
        <w:t xml:space="preserve">, </w:t>
      </w:r>
      <w:r w:rsidRPr="00023FAB">
        <w:rPr>
          <w:rFonts w:ascii="Times New Roman" w:hAnsi="Times New Roman" w:cs="Times New Roman"/>
          <w:i/>
          <w:sz w:val="24"/>
          <w:szCs w:val="24"/>
        </w:rPr>
        <w:t>Special Issue on Molecular Mechanisms in Stress and Trauma Related Disorders.</w:t>
      </w:r>
    </w:p>
    <w:p w:rsidR="00EA4B8E" w:rsidRPr="00845866" w:rsidRDefault="005679AC" w:rsidP="00C17342">
      <w:pPr>
        <w:spacing w:after="0" w:line="240" w:lineRule="auto"/>
        <w:jc w:val="both"/>
        <w:rPr>
          <w:rFonts w:ascii="Times New Roman" w:eastAsia="Times New Roman" w:hAnsi="Times New Roman" w:cs="Times New Roman"/>
          <w:i/>
          <w:sz w:val="24"/>
          <w:szCs w:val="24"/>
        </w:rPr>
      </w:pPr>
      <w:r w:rsidRPr="00845866">
        <w:rPr>
          <w:rFonts w:ascii="Times New Roman" w:eastAsia="Times New Roman" w:hAnsi="Times New Roman" w:cs="Times New Roman"/>
          <w:i/>
          <w:sz w:val="24"/>
          <w:szCs w:val="24"/>
        </w:rPr>
        <w:t>Published Abstracts</w:t>
      </w:r>
    </w:p>
    <w:p w:rsidR="00F5759E" w:rsidRDefault="00F5759E" w:rsidP="005679AC">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Pan Y, Borde A, Mathew A, Kim D, Kim R, Kurz M, Hendry PL, Pearson C, Vililla MA, Lewandowski C, Datner E, Domeier R, Liberzon I, McLean SA. Sex differences in incidence and predictors of depression and posttraumatic stress symptoms among African Americans experiencing motor vehicle collision.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2018 Society for Biological Psychiatry Meeting, New York, NY, May 2018.</w:t>
      </w:r>
    </w:p>
    <w:p w:rsidR="00F5759E" w:rsidRPr="00F5759E" w:rsidRDefault="00F5759E" w:rsidP="005679AC">
      <w:pPr>
        <w:pStyle w:val="ListParagraph"/>
        <w:numPr>
          <w:ilvl w:val="0"/>
          <w:numId w:val="11"/>
        </w:numPr>
        <w:spacing w:after="0" w:line="240" w:lineRule="auto"/>
        <w:jc w:val="both"/>
        <w:rPr>
          <w:rFonts w:ascii="Times New Roman" w:hAnsi="Times New Roman"/>
          <w:sz w:val="24"/>
        </w:rPr>
      </w:pPr>
      <w:r w:rsidRPr="00EE6740">
        <w:rPr>
          <w:rFonts w:ascii="Times New Roman" w:eastAsia="Times New Roman" w:hAnsi="Times New Roman" w:cs="Times New Roman"/>
          <w:sz w:val="24"/>
          <w:szCs w:val="24"/>
        </w:rPr>
        <w:t xml:space="preserve">Yu S, Pan Y, Datner E, Kurz MC, Hendry PL, Lewandowski C, Pearson C, Domeier R, McLean SA, </w:t>
      </w: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w:t>
      </w:r>
      <w:r w:rsidRPr="00EE6740">
        <w:rPr>
          <w:rFonts w:ascii="Times New Roman" w:eastAsia="Times New Roman" w:hAnsi="Times New Roman" w:cs="Times New Roman"/>
          <w:i/>
          <w:sz w:val="24"/>
          <w:szCs w:val="24"/>
        </w:rPr>
        <w:t>OPRM1</w:t>
      </w:r>
      <w:r w:rsidRPr="00EE6740">
        <w:rPr>
          <w:rFonts w:ascii="Times New Roman" w:eastAsia="Times New Roman" w:hAnsi="Times New Roman" w:cs="Times New Roman"/>
          <w:sz w:val="24"/>
          <w:szCs w:val="24"/>
        </w:rPr>
        <w:t xml:space="preserve"> gene expression differentially predicts posttraumatic chronic pain in women and men.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2018 American Pain Society Meeting, Anaheim CA, March 2018.</w:t>
      </w:r>
    </w:p>
    <w:p w:rsidR="005679AC"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F5759E">
        <w:rPr>
          <w:rFonts w:ascii="Times New Roman" w:hAnsi="Times New Roman" w:cs="Times New Roman"/>
          <w:b/>
          <w:sz w:val="24"/>
          <w:szCs w:val="24"/>
        </w:rPr>
        <w:t>Linnstaedt SD</w:t>
      </w:r>
      <w:r w:rsidRPr="00F5759E">
        <w:rPr>
          <w:rFonts w:ascii="Times New Roman" w:hAnsi="Times New Roman" w:cs="Times New Roman"/>
          <w:sz w:val="24"/>
          <w:szCs w:val="24"/>
        </w:rPr>
        <w:t xml:space="preserve">, Riker KD, Kurz M, Pearson C, Hendry PL, Lewandowski C, Zimny E, Velilla MA, Damiron K, McLean SA.  miRNA-320a regulation of </w:t>
      </w:r>
      <w:r w:rsidRPr="00F5759E">
        <w:rPr>
          <w:rFonts w:ascii="Times New Roman" w:hAnsi="Times New Roman" w:cs="Times New Roman"/>
          <w:i/>
          <w:sz w:val="24"/>
          <w:szCs w:val="24"/>
        </w:rPr>
        <w:t>FKBP5</w:t>
      </w:r>
      <w:r w:rsidRPr="00F5759E">
        <w:rPr>
          <w:rFonts w:ascii="Times New Roman" w:hAnsi="Times New Roman" w:cs="Times New Roman"/>
          <w:sz w:val="24"/>
          <w:szCs w:val="24"/>
        </w:rPr>
        <w:t xml:space="preserve"> mediates chronic posttraumatic pain vulnerability in an allele-specific manner. </w:t>
      </w:r>
      <w:r w:rsidRPr="00F5759E">
        <w:rPr>
          <w:rFonts w:ascii="Times New Roman" w:hAnsi="Times New Roman" w:cs="Times New Roman"/>
          <w:i/>
          <w:sz w:val="24"/>
          <w:szCs w:val="24"/>
        </w:rPr>
        <w:t>Poster Presentation</w:t>
      </w:r>
      <w:r w:rsidRPr="00F5759E">
        <w:rPr>
          <w:rFonts w:ascii="Times New Roman" w:hAnsi="Times New Roman" w:cs="Times New Roman"/>
          <w:sz w:val="24"/>
          <w:szCs w:val="24"/>
        </w:rPr>
        <w:t xml:space="preserve"> at the 2017 </w:t>
      </w:r>
      <w:r w:rsidRPr="00F5759E">
        <w:rPr>
          <w:rFonts w:ascii="Times New Roman" w:eastAsia="Times New Roman" w:hAnsi="Times New Roman" w:cs="Times New Roman"/>
          <w:sz w:val="24"/>
          <w:szCs w:val="24"/>
        </w:rPr>
        <w:t>Annual American Society for Anesthesiologists Meeting, Boston MA, October 2017.</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Rueckeis CA, Riker KD, Yu S, Chen C, King T, Lewandowski C, Hendry PL, Pearson C, Kurz M, Damiron K, Domeier R, Liberzon I, McLean SA. microRNA -19b acts as a sex-dependent regulatory hub for PTSD and chronic widespread pain development following trauma exposure. </w:t>
      </w:r>
      <w:r w:rsidRPr="00EE6740">
        <w:rPr>
          <w:rFonts w:ascii="Times New Roman" w:hAnsi="Times New Roman" w:cs="Times New Roman"/>
          <w:i/>
          <w:sz w:val="24"/>
          <w:szCs w:val="24"/>
        </w:rPr>
        <w:t>Poster Presentation</w:t>
      </w:r>
      <w:r w:rsidRPr="00EE6740">
        <w:rPr>
          <w:rFonts w:ascii="Times New Roman" w:hAnsi="Times New Roman" w:cs="Times New Roman"/>
          <w:sz w:val="24"/>
          <w:szCs w:val="24"/>
        </w:rPr>
        <w:t xml:space="preserve"> at the 2017 Annual Society for Biological Psychiatry Meeting, San Diego, May 2017.</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bCs/>
          <w:sz w:val="24"/>
          <w:szCs w:val="24"/>
        </w:rPr>
        <w:t>Linnstaedt SD</w:t>
      </w:r>
      <w:r w:rsidRPr="00EE6740">
        <w:rPr>
          <w:rFonts w:ascii="Times New Roman" w:eastAsia="Times New Roman" w:hAnsi="Times New Roman" w:cs="Times New Roman"/>
          <w:sz w:val="24"/>
          <w:szCs w:val="24"/>
        </w:rPr>
        <w:t xml:space="preserve">, Jung LS, Zhou CY, Mauck MC, </w:t>
      </w:r>
      <w:r w:rsidRPr="00EE6740">
        <w:rPr>
          <w:rFonts w:ascii="Times New Roman" w:hAnsi="Times New Roman" w:cs="Times New Roman"/>
          <w:sz w:val="24"/>
          <w:szCs w:val="24"/>
        </w:rPr>
        <w:t xml:space="preserve">Kurz M, Zimny E, Pearson C, Hendry PL, </w:t>
      </w:r>
      <w:r w:rsidRPr="00EE6740">
        <w:rPr>
          <w:rFonts w:ascii="Times New Roman" w:eastAsia="Times New Roman" w:hAnsi="Times New Roman" w:cs="Times New Roman"/>
          <w:sz w:val="24"/>
          <w:szCs w:val="24"/>
        </w:rPr>
        <w:t>McLean SA. Genetic variants in the circadian rhythm pathway predict PTSD symptoms following trauma exposure.</w:t>
      </w:r>
      <w:r w:rsidRPr="00EE6740">
        <w:rPr>
          <w:rFonts w:ascii="Times New Roman" w:hAnsi="Times New Roman" w:cs="Times New Roman"/>
          <w:sz w:val="24"/>
          <w:szCs w:val="24"/>
        </w:rPr>
        <w:t xml:space="preserve"> </w:t>
      </w:r>
      <w:r w:rsidRPr="00EE6740">
        <w:rPr>
          <w:rFonts w:ascii="Times New Roman" w:hAnsi="Times New Roman" w:cs="Times New Roman"/>
          <w:i/>
          <w:sz w:val="24"/>
          <w:szCs w:val="24"/>
        </w:rPr>
        <w:t>Poster Presentation</w:t>
      </w:r>
      <w:r w:rsidRPr="00EE6740">
        <w:rPr>
          <w:rFonts w:ascii="Times New Roman" w:hAnsi="Times New Roman" w:cs="Times New Roman"/>
          <w:sz w:val="24"/>
          <w:szCs w:val="24"/>
        </w:rPr>
        <w:t xml:space="preserve"> at the 2017 Annual Society for Biological Psychiatry Meeting, San Diego, May 2017.</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Yu S, Chen C, Kurz M, Pearson C, Hendry PL, Lewandowski C, Domeier R, Damiron K, McLean SA. Expression levels of </w:t>
      </w:r>
      <w:r w:rsidRPr="00EE6740">
        <w:rPr>
          <w:rFonts w:ascii="Times New Roman" w:hAnsi="Times New Roman" w:cs="Times New Roman"/>
          <w:i/>
          <w:sz w:val="24"/>
          <w:szCs w:val="24"/>
        </w:rPr>
        <w:t>XIST</w:t>
      </w:r>
      <w:r w:rsidRPr="00EE6740">
        <w:rPr>
          <w:rFonts w:ascii="Times New Roman" w:hAnsi="Times New Roman" w:cs="Times New Roman"/>
          <w:sz w:val="24"/>
          <w:szCs w:val="24"/>
        </w:rPr>
        <w:t xml:space="preserve"> RNA predict PTSD and chronic pain outcomes in women experiencing motor vehicle collision. </w:t>
      </w:r>
      <w:r w:rsidRPr="00EE6740">
        <w:rPr>
          <w:rFonts w:ascii="Times New Roman" w:hAnsi="Times New Roman" w:cs="Times New Roman"/>
          <w:i/>
          <w:sz w:val="24"/>
          <w:szCs w:val="24"/>
        </w:rPr>
        <w:t>Poster Presentation</w:t>
      </w:r>
      <w:r w:rsidRPr="00EE6740">
        <w:rPr>
          <w:rFonts w:ascii="Times New Roman" w:hAnsi="Times New Roman" w:cs="Times New Roman"/>
          <w:sz w:val="24"/>
          <w:szCs w:val="24"/>
        </w:rPr>
        <w:t xml:space="preserve"> at the 2017 Annual Society for Biological Psychiatry Meeting, San Diego, May 2017.</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F5759E">
        <w:rPr>
          <w:rFonts w:ascii="Times New Roman" w:eastAsia="Times New Roman" w:hAnsi="Times New Roman" w:cs="Times New Roman"/>
          <w:b/>
          <w:sz w:val="24"/>
          <w:szCs w:val="24"/>
        </w:rPr>
        <w:t>Linnstaedt SD</w:t>
      </w:r>
      <w:r w:rsidRPr="00F5759E">
        <w:rPr>
          <w:rFonts w:ascii="Times New Roman" w:eastAsia="Times New Roman" w:hAnsi="Times New Roman" w:cs="Times New Roman"/>
          <w:sz w:val="24"/>
          <w:szCs w:val="24"/>
        </w:rPr>
        <w:t xml:space="preserve">, Harmon E, Riker KD, Nyland JE, McLean SA. Common genetic variations in ADRA2A that influence stress-induced analgesia might be mediated by microRNA-34a. </w:t>
      </w:r>
      <w:r w:rsidRPr="00F5759E">
        <w:rPr>
          <w:rFonts w:ascii="Times New Roman" w:eastAsia="Times New Roman" w:hAnsi="Times New Roman" w:cs="Times New Roman"/>
          <w:i/>
          <w:sz w:val="24"/>
          <w:szCs w:val="24"/>
        </w:rPr>
        <w:t>Poster Presentation</w:t>
      </w:r>
      <w:r w:rsidRPr="00F5759E">
        <w:rPr>
          <w:rFonts w:ascii="Times New Roman" w:eastAsia="Times New Roman" w:hAnsi="Times New Roman" w:cs="Times New Roman"/>
          <w:sz w:val="24"/>
          <w:szCs w:val="24"/>
        </w:rPr>
        <w:t xml:space="preserve"> at the 2016 Annual American Society for Anesthesiologists Meeting, Chicago IL, October 2016</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sz w:val="24"/>
          <w:szCs w:val="24"/>
        </w:rPr>
        <w:t>McLean SA, Wu A, Gonzalez M, Harmon E, Zimny E, Lewandowski C, Hendry PL, Damiron K, Pearson C, Velilla MA, Swor R, Domeier R,</w:t>
      </w:r>
      <w:r w:rsidRPr="00EE6740" w:rsidDel="00A91AF8">
        <w:rPr>
          <w:rFonts w:ascii="Times New Roman" w:hAnsi="Times New Roman" w:cs="Times New Roman"/>
          <w:sz w:val="24"/>
          <w:szCs w:val="24"/>
        </w:rPr>
        <w:t xml:space="preserve"> </w:t>
      </w: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The influence of microRNA on chronic pain development after motor vehicle collision may be sex-dependent. </w:t>
      </w:r>
      <w:r w:rsidRPr="00EE6740">
        <w:rPr>
          <w:rFonts w:ascii="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2016 Bi-Annual Meeting of the International Association for the Study of Pain, Yokohama, Japan, September 2016</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iCs/>
          <w:sz w:val="24"/>
          <w:szCs w:val="24"/>
        </w:rPr>
        <w:t>Linnstaedt SD</w:t>
      </w:r>
      <w:r w:rsidRPr="00EE6740">
        <w:rPr>
          <w:rFonts w:ascii="Times New Roman" w:eastAsia="Times New Roman" w:hAnsi="Times New Roman" w:cs="Times New Roman"/>
          <w:iCs/>
          <w:sz w:val="24"/>
          <w:szCs w:val="24"/>
        </w:rPr>
        <w:t>, Wu A, Green P, Levine J, Riker K, Rueckeis C, Yu, S,</w:t>
      </w:r>
      <w:r w:rsidRPr="00EE6740">
        <w:rPr>
          <w:rFonts w:ascii="Times New Roman" w:eastAsia="Times New Roman" w:hAnsi="Times New Roman" w:cs="Times New Roman"/>
          <w:iCs/>
          <w:sz w:val="24"/>
          <w:szCs w:val="24"/>
          <w:vertAlign w:val="superscript"/>
        </w:rPr>
        <w:t xml:space="preserve"> </w:t>
      </w:r>
      <w:r w:rsidRPr="00EE6740">
        <w:rPr>
          <w:rFonts w:ascii="Times New Roman" w:eastAsia="Times New Roman" w:hAnsi="Times New Roman" w:cs="Times New Roman"/>
          <w:iCs/>
          <w:sz w:val="24"/>
          <w:szCs w:val="24"/>
        </w:rPr>
        <w:t xml:space="preserve">Zimny E, Lewandowski C, Hendry PL, Damiron K, Pearson C, Velilla MA, Jones J, Swor R, Domeier R, McLean SA. Sex-dependent expression of microRNA -19b predicts chronic widespread pain and posttraumatic stress disorder development following trauma exposure. </w:t>
      </w:r>
      <w:r w:rsidRPr="00EE6740">
        <w:rPr>
          <w:rFonts w:ascii="Times New Roman" w:eastAsia="Times New Roman" w:hAnsi="Times New Roman" w:cs="Times New Roman"/>
          <w:i/>
          <w:iCs/>
          <w:sz w:val="24"/>
          <w:szCs w:val="24"/>
        </w:rPr>
        <w:t>Poster presentation</w:t>
      </w:r>
      <w:r w:rsidRPr="00EE6740">
        <w:rPr>
          <w:rFonts w:ascii="Times New Roman" w:eastAsia="Times New Roman" w:hAnsi="Times New Roman" w:cs="Times New Roman"/>
          <w:iCs/>
          <w:sz w:val="24"/>
          <w:szCs w:val="24"/>
        </w:rPr>
        <w:t xml:space="preserve"> at the 2016 Annual Meeting of the American Pain Society, Austin TX, May 2016</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sz w:val="24"/>
          <w:szCs w:val="24"/>
        </w:rPr>
        <w:t xml:space="preserve">Bortsov AV, </w:t>
      </w: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Velilla MA, Damiron K, Pearson C, Jones JS, Hendry PL, Kurz MC, McLean SA. Vitamin D deficiency is associated with worse overall pain outcomes over time among African Americans experiencing motor vehicle collision. </w:t>
      </w:r>
      <w:r w:rsidRPr="00EE6740">
        <w:rPr>
          <w:rFonts w:ascii="Times New Roman" w:hAnsi="Times New Roman" w:cs="Times New Roman"/>
          <w:i/>
          <w:sz w:val="24"/>
          <w:szCs w:val="24"/>
        </w:rPr>
        <w:t>Poster presentation</w:t>
      </w:r>
      <w:r w:rsidRPr="00EE6740">
        <w:rPr>
          <w:rFonts w:ascii="Times New Roman" w:hAnsi="Times New Roman" w:cs="Times New Roman"/>
          <w:sz w:val="24"/>
          <w:szCs w:val="24"/>
        </w:rPr>
        <w:t xml:space="preserve"> at the 2015 Annual Meeting of the American Pain Society, Palm Springs CA, May 2015</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w:t>
      </w:r>
      <w:r w:rsidRPr="00EE6740">
        <w:rPr>
          <w:rFonts w:ascii="Times New Roman" w:hAnsi="Times New Roman" w:cs="Times New Roman"/>
          <w:sz w:val="24"/>
          <w:szCs w:val="24"/>
        </w:rPr>
        <w:t xml:space="preserve">Riker KD, Nyland JE, Zimny E, Lewandowski C, Hendry PL, Damiron K, Pearson C, Velilla MA, Jones J, Swor R, Domeier R, McLean SA. microRNA 320a is a potential mediator of chronic widespread hyperalgesia development after stress exposure. </w:t>
      </w:r>
      <w:r w:rsidRPr="00EE6740">
        <w:rPr>
          <w:rFonts w:ascii="Times New Roman" w:hAnsi="Times New Roman" w:cs="Times New Roman"/>
          <w:i/>
          <w:sz w:val="24"/>
          <w:szCs w:val="24"/>
        </w:rPr>
        <w:t>Poster presentation</w:t>
      </w:r>
      <w:r w:rsidRPr="00EE6740">
        <w:rPr>
          <w:rFonts w:ascii="Times New Roman" w:hAnsi="Times New Roman" w:cs="Times New Roman"/>
          <w:sz w:val="24"/>
          <w:szCs w:val="24"/>
        </w:rPr>
        <w:t xml:space="preserve"> at the 2015 Annual Meeting of the American Pain Society, Palm Springs CA, May 2015</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McCarthy KR, Riker KD, Kutchko KM, Laederach A, McLean SA.  A genetic variant in the glucocorticoid receptor co-chaperone FKBP5, associated with chronic pain vulnerability, changes RNA structure and alters binding by miR-320a.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2014 Bi-Annual Meeting of the International Association for the Study of Pain, Buenos Aires, Argentina, October 2014</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color w:val="000000"/>
          <w:kern w:val="24"/>
          <w:sz w:val="24"/>
          <w:szCs w:val="24"/>
        </w:rPr>
        <w:t>Linnstaedt SD</w:t>
      </w:r>
      <w:r w:rsidRPr="00EE6740">
        <w:rPr>
          <w:rFonts w:ascii="Times New Roman" w:eastAsia="Times New Roman" w:hAnsi="Times New Roman" w:cs="Times New Roman"/>
          <w:color w:val="000000"/>
          <w:kern w:val="24"/>
          <w:sz w:val="24"/>
          <w:szCs w:val="24"/>
        </w:rPr>
        <w:t xml:space="preserve">, Walker MG, Parker JS, Sons RL, Velilla MA, Pearson C, O’Neil BJ, Zinny E, Lewandowski CL, Damiron K, Hendry PL, Barnes S, Rosenber M, Hammond SM, McLean SA.  </w:t>
      </w:r>
      <w:r w:rsidRPr="00EE6740">
        <w:rPr>
          <w:rFonts w:ascii="Times New Roman" w:eastAsia="Times New Roman" w:hAnsi="Times New Roman" w:cs="Times New Roman"/>
          <w:sz w:val="24"/>
          <w:szCs w:val="24"/>
        </w:rPr>
        <w:t xml:space="preserve">Circulating microRNA evaluated in the early aftermath of motor vehicle collision predict widespread pain development in African Americans and provide potential pathogenic insights: results of a preliminary analysis.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and </w:t>
      </w:r>
      <w:r w:rsidRPr="00EE6740">
        <w:rPr>
          <w:rFonts w:ascii="Times New Roman" w:eastAsia="Times New Roman" w:hAnsi="Times New Roman" w:cs="Times New Roman"/>
          <w:i/>
          <w:sz w:val="24"/>
          <w:szCs w:val="24"/>
        </w:rPr>
        <w:t>Selected for Oral presentation</w:t>
      </w:r>
      <w:r w:rsidRPr="00EE6740">
        <w:rPr>
          <w:rFonts w:ascii="Times New Roman" w:eastAsia="Times New Roman" w:hAnsi="Times New Roman" w:cs="Times New Roman"/>
          <w:sz w:val="24"/>
          <w:szCs w:val="24"/>
        </w:rPr>
        <w:t xml:space="preserve"> at the 2014 Annual Meeting of the American Pain Society, Tampa FL, May 2014</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color w:val="000000"/>
          <w:kern w:val="24"/>
          <w:sz w:val="24"/>
          <w:szCs w:val="24"/>
        </w:rPr>
        <w:t>Linnstaedt SD</w:t>
      </w:r>
      <w:r w:rsidRPr="00EE6740">
        <w:rPr>
          <w:rFonts w:ascii="Times New Roman" w:eastAsia="Times New Roman" w:hAnsi="Times New Roman" w:cs="Times New Roman"/>
          <w:color w:val="000000"/>
          <w:kern w:val="24"/>
          <w:sz w:val="24"/>
          <w:szCs w:val="24"/>
        </w:rPr>
        <w:t xml:space="preserve">, Walker MG, Bortsov AV, Swor RA, Jones JS, Lee DC, Peak DA, Domeier RM, Rathlev NK, McLean SA. The ADRA2A genetic variant rs3750635 influences extent and severity of acute pain after motor vehicle collision and may do so by regulating microRNA function.  </w:t>
      </w:r>
      <w:r w:rsidRPr="00EE6740">
        <w:rPr>
          <w:rFonts w:ascii="Times New Roman" w:eastAsia="Times New Roman" w:hAnsi="Times New Roman" w:cs="Times New Roman"/>
          <w:i/>
          <w:color w:val="000000"/>
          <w:kern w:val="24"/>
          <w:sz w:val="24"/>
          <w:szCs w:val="24"/>
        </w:rPr>
        <w:t>Poster presentation</w:t>
      </w:r>
      <w:r w:rsidRPr="00EE6740">
        <w:rPr>
          <w:rFonts w:ascii="Times New Roman" w:eastAsia="Times New Roman" w:hAnsi="Times New Roman" w:cs="Times New Roman"/>
          <w:color w:val="000000"/>
          <w:kern w:val="24"/>
          <w:sz w:val="24"/>
          <w:szCs w:val="24"/>
        </w:rPr>
        <w:t xml:space="preserve"> at the 2014 Annual Meeting of the American Pain Society, Tampa FL, May 2014</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iCs/>
          <w:sz w:val="24"/>
          <w:szCs w:val="24"/>
        </w:rPr>
      </w:pPr>
      <w:r w:rsidRPr="00F5759E">
        <w:rPr>
          <w:rFonts w:ascii="Times New Roman" w:eastAsia="Times New Roman" w:hAnsi="Times New Roman" w:cs="Times New Roman"/>
          <w:b/>
          <w:iCs/>
          <w:sz w:val="24"/>
          <w:szCs w:val="24"/>
        </w:rPr>
        <w:t>Linnstaedt SD</w:t>
      </w:r>
      <w:r w:rsidRPr="00F5759E">
        <w:rPr>
          <w:rFonts w:ascii="Times New Roman" w:eastAsia="Times New Roman" w:hAnsi="Times New Roman" w:cs="Times New Roman"/>
          <w:iCs/>
          <w:sz w:val="24"/>
          <w:szCs w:val="24"/>
        </w:rPr>
        <w:t xml:space="preserve">, Walker MG, Bortsov AV, Sons RL, Swor RA, Jones JS, Lee DC, Peak DA, Domeier RM, Rathlev NK, Hammond SM, McLean SA.  A genetic variant in ADRA2A is associated with acute pain severity and is a determinant of miR-34a binding efficiency.  </w:t>
      </w:r>
      <w:r w:rsidRPr="00F5759E">
        <w:rPr>
          <w:rFonts w:ascii="Times New Roman" w:eastAsia="Times New Roman" w:hAnsi="Times New Roman" w:cs="Times New Roman"/>
          <w:i/>
          <w:iCs/>
          <w:sz w:val="24"/>
          <w:szCs w:val="24"/>
        </w:rPr>
        <w:t>Poster presentation</w:t>
      </w:r>
      <w:r w:rsidRPr="00F5759E">
        <w:rPr>
          <w:rFonts w:ascii="Times New Roman" w:eastAsia="Times New Roman" w:hAnsi="Times New Roman" w:cs="Times New Roman"/>
          <w:iCs/>
          <w:sz w:val="24"/>
          <w:szCs w:val="24"/>
        </w:rPr>
        <w:t xml:space="preserve"> at the 2014 RNA silencing Keystone Meeting, January 31 – Feb 5, Seattle, WA</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iCs/>
          <w:sz w:val="24"/>
          <w:szCs w:val="24"/>
        </w:rPr>
        <w:t>Linnstaedt SD</w:t>
      </w:r>
      <w:r w:rsidRPr="00EE6740">
        <w:rPr>
          <w:rFonts w:ascii="Times New Roman" w:eastAsia="Times New Roman" w:hAnsi="Times New Roman" w:cs="Times New Roman"/>
          <w:iCs/>
          <w:sz w:val="24"/>
          <w:szCs w:val="24"/>
        </w:rPr>
        <w:t>, Bortsov AV, Walker MG, Swor RA, Jones JS, Lee DC, Peak DA, Domeier RM, Rathlev NK, McLean SA.</w:t>
      </w:r>
      <w:r w:rsidRPr="00EE6740">
        <w:rPr>
          <w:rFonts w:ascii="Times New Roman" w:eastAsia="Times New Roman" w:hAnsi="Times New Roman" w:cs="Times New Roman"/>
          <w:b/>
          <w:bCs/>
          <w:sz w:val="24"/>
          <w:szCs w:val="24"/>
        </w:rPr>
        <w:t xml:space="preserve"> </w:t>
      </w:r>
      <w:r w:rsidRPr="00EE6740">
        <w:rPr>
          <w:rFonts w:ascii="Times New Roman" w:eastAsia="Times New Roman" w:hAnsi="Times New Roman" w:cs="Times New Roman"/>
          <w:iCs/>
          <w:sz w:val="24"/>
          <w:szCs w:val="24"/>
        </w:rPr>
        <w:t xml:space="preserve">A genetic variant in ADRA2A predicts extent of acute pain after motor vehicle collision. </w:t>
      </w:r>
      <w:r w:rsidRPr="00EE6740">
        <w:rPr>
          <w:rFonts w:ascii="Times New Roman" w:eastAsia="Times New Roman" w:hAnsi="Times New Roman" w:cs="Times New Roman"/>
          <w:i/>
          <w:iCs/>
          <w:sz w:val="24"/>
          <w:szCs w:val="24"/>
        </w:rPr>
        <w:t>Poster presentation</w:t>
      </w:r>
      <w:r w:rsidRPr="00EE6740">
        <w:rPr>
          <w:rFonts w:ascii="Times New Roman" w:eastAsia="Times New Roman" w:hAnsi="Times New Roman" w:cs="Times New Roman"/>
          <w:iCs/>
          <w:sz w:val="24"/>
          <w:szCs w:val="24"/>
        </w:rPr>
        <w:t xml:space="preserve"> at the 2013 American Society of Anesthesiologists Annual Meeting, October 12-16, San Francisco, CA</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Bortsov A, Swor R, Jones J, Lee D, Peak D, Domeier R, Rathlev N, Hendry P, McLean S.  Among women with substantial pertraumatic distress after minor motor vehicle collision (MVC), the presence of one or more G alleles at OPRM1 A118G is protective against developing persistent moderate or severe pain.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Annual Meeting of the American Pain Society, New Orleans, LA, May 2013</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Gottwein E, Luftig M, Cullen B. </w:t>
      </w:r>
      <w:r w:rsidRPr="00EE6740">
        <w:rPr>
          <w:rFonts w:ascii="Times New Roman" w:eastAsia="Times New Roman" w:hAnsi="Times New Roman" w:cs="Times New Roman"/>
          <w:sz w:val="24"/>
          <w:szCs w:val="24"/>
          <w:lang w:bidi="en-US"/>
        </w:rPr>
        <w:t xml:space="preserve">Virally induced cellular miR-155 plays a key role in B cell immortalization by EBV.  </w:t>
      </w:r>
      <w:r w:rsidRPr="00EE6740">
        <w:rPr>
          <w:rFonts w:ascii="Times New Roman" w:eastAsia="Times New Roman" w:hAnsi="Times New Roman" w:cs="Times New Roman"/>
          <w:i/>
          <w:sz w:val="24"/>
          <w:szCs w:val="24"/>
          <w:lang w:bidi="en-US"/>
        </w:rPr>
        <w:t>Poster presentation</w:t>
      </w:r>
      <w:r w:rsidRPr="00EE6740">
        <w:rPr>
          <w:rFonts w:ascii="Times New Roman" w:eastAsia="Times New Roman" w:hAnsi="Times New Roman" w:cs="Times New Roman"/>
          <w:sz w:val="24"/>
          <w:szCs w:val="24"/>
          <w:lang w:bidi="en-US"/>
        </w:rPr>
        <w:t>, The 14</w:t>
      </w:r>
      <w:r w:rsidRPr="00EE6740">
        <w:rPr>
          <w:rFonts w:ascii="Times New Roman" w:eastAsia="Times New Roman" w:hAnsi="Times New Roman" w:cs="Times New Roman"/>
          <w:sz w:val="24"/>
          <w:szCs w:val="24"/>
          <w:vertAlign w:val="superscript"/>
          <w:lang w:bidi="en-US"/>
        </w:rPr>
        <w:t>th</w:t>
      </w:r>
      <w:r w:rsidRPr="00EE6740">
        <w:rPr>
          <w:rFonts w:ascii="Times New Roman" w:eastAsia="Times New Roman" w:hAnsi="Times New Roman" w:cs="Times New Roman"/>
          <w:sz w:val="24"/>
          <w:szCs w:val="24"/>
          <w:lang w:bidi="en-US"/>
        </w:rPr>
        <w:t xml:space="preserve"> biennial Conference of The International Association for Research on Epstein-Barr Virus and Associated Diseases, Birmingham UK, September 2010.</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Gottwein E, Luftig M, Cullen B. </w:t>
      </w:r>
      <w:r w:rsidRPr="00EE6740">
        <w:rPr>
          <w:rFonts w:ascii="Times New Roman" w:eastAsia="Times New Roman" w:hAnsi="Times New Roman" w:cs="Times New Roman"/>
          <w:sz w:val="24"/>
          <w:szCs w:val="24"/>
          <w:lang w:bidi="en-US"/>
        </w:rPr>
        <w:t xml:space="preserve">Epstein-Barr virus (EBV) encoded miR-BHRF1-1 and cellular miR-155 are important for the growth of EBV transformed B cells.  </w:t>
      </w:r>
      <w:r w:rsidRPr="00EE6740">
        <w:rPr>
          <w:rFonts w:ascii="Times New Roman" w:eastAsia="Times New Roman" w:hAnsi="Times New Roman" w:cs="Times New Roman"/>
          <w:i/>
          <w:sz w:val="24"/>
          <w:szCs w:val="24"/>
          <w:lang w:bidi="en-US"/>
        </w:rPr>
        <w:t>Poster presentation</w:t>
      </w:r>
      <w:r w:rsidRPr="00EE6740">
        <w:rPr>
          <w:rFonts w:ascii="Times New Roman" w:eastAsia="Times New Roman" w:hAnsi="Times New Roman" w:cs="Times New Roman"/>
          <w:sz w:val="24"/>
          <w:szCs w:val="24"/>
          <w:lang w:bidi="en-US"/>
        </w:rPr>
        <w:t>, 12</w:t>
      </w:r>
      <w:r w:rsidRPr="00EE6740">
        <w:rPr>
          <w:rFonts w:ascii="Times New Roman" w:eastAsia="Times New Roman" w:hAnsi="Times New Roman" w:cs="Times New Roman"/>
          <w:sz w:val="24"/>
          <w:szCs w:val="24"/>
          <w:vertAlign w:val="superscript"/>
          <w:lang w:bidi="en-US"/>
        </w:rPr>
        <w:t>th</w:t>
      </w:r>
      <w:r w:rsidRPr="00EE6740">
        <w:rPr>
          <w:rFonts w:ascii="Times New Roman" w:eastAsia="Times New Roman" w:hAnsi="Times New Roman" w:cs="Times New Roman"/>
          <w:sz w:val="24"/>
          <w:szCs w:val="24"/>
          <w:lang w:bidi="en-US"/>
        </w:rPr>
        <w:t xml:space="preserve"> International Conference on Malignancies in AIDS and Other Acquired Immunodeficiencies, NIH, Bethesda MD, April 2010.</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b/>
          <w:sz w:val="24"/>
          <w:szCs w:val="24"/>
        </w:rPr>
      </w:pPr>
      <w:r w:rsidRPr="00F5759E">
        <w:rPr>
          <w:rFonts w:ascii="Times New Roman" w:eastAsia="Times New Roman" w:hAnsi="Times New Roman" w:cs="Times New Roman"/>
          <w:b/>
          <w:sz w:val="24"/>
          <w:szCs w:val="24"/>
        </w:rPr>
        <w:t>Linnstaedt SD</w:t>
      </w:r>
      <w:r w:rsidRPr="00F5759E">
        <w:rPr>
          <w:rFonts w:ascii="Times New Roman" w:eastAsia="Times New Roman" w:hAnsi="Times New Roman" w:cs="Times New Roman"/>
          <w:sz w:val="24"/>
          <w:szCs w:val="24"/>
        </w:rPr>
        <w:t xml:space="preserve">, Gottwein E, Luftig M, Cullen B. </w:t>
      </w:r>
      <w:r w:rsidRPr="00F5759E">
        <w:rPr>
          <w:rFonts w:ascii="Times New Roman" w:eastAsia="Times New Roman" w:hAnsi="Times New Roman" w:cs="Times New Roman"/>
          <w:sz w:val="24"/>
          <w:szCs w:val="24"/>
          <w:lang w:bidi="en-US"/>
        </w:rPr>
        <w:t xml:space="preserve">Epstein-Barr virus (EBV) encoded miR-BHRF1-1 and cellular miR-155 are important for the growth of EBV transformed B cells.  </w:t>
      </w:r>
      <w:r w:rsidRPr="00F5759E">
        <w:rPr>
          <w:rFonts w:ascii="Times New Roman" w:eastAsia="Times New Roman" w:hAnsi="Times New Roman" w:cs="Times New Roman"/>
          <w:i/>
          <w:sz w:val="24"/>
          <w:szCs w:val="24"/>
          <w:lang w:bidi="en-US"/>
        </w:rPr>
        <w:t>Poster presentation</w:t>
      </w:r>
      <w:r w:rsidRPr="00F5759E">
        <w:rPr>
          <w:rFonts w:ascii="Times New Roman" w:eastAsia="Times New Roman" w:hAnsi="Times New Roman" w:cs="Times New Roman"/>
          <w:sz w:val="24"/>
          <w:szCs w:val="24"/>
          <w:lang w:bidi="en-US"/>
        </w:rPr>
        <w:t>, Keystone Symposia on RNA silencing: Mechanism, Biology and Application.</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Gottwein E, Luftig M, Cullen B. </w:t>
      </w:r>
      <w:r w:rsidRPr="00EE6740">
        <w:rPr>
          <w:rFonts w:ascii="Times New Roman" w:eastAsia="Times New Roman" w:hAnsi="Times New Roman" w:cs="Times New Roman"/>
          <w:sz w:val="24"/>
          <w:szCs w:val="24"/>
          <w:lang w:bidi="en-US"/>
        </w:rPr>
        <w:t xml:space="preserve">Epstein-Barr virus (EBV) encoded miR-BHRF1-1 and cellular miR-155 are important for the growth of EBV transformed B cells.  </w:t>
      </w:r>
      <w:r w:rsidRPr="00EE6740">
        <w:rPr>
          <w:rFonts w:ascii="Times New Roman" w:eastAsia="Times New Roman" w:hAnsi="Times New Roman" w:cs="Times New Roman"/>
          <w:i/>
          <w:sz w:val="24"/>
          <w:szCs w:val="24"/>
          <w:lang w:bidi="en-US"/>
        </w:rPr>
        <w:t>Poster presentation</w:t>
      </w:r>
      <w:r w:rsidRPr="00EE6740">
        <w:rPr>
          <w:rFonts w:ascii="Times New Roman" w:eastAsia="Times New Roman" w:hAnsi="Times New Roman" w:cs="Times New Roman"/>
          <w:sz w:val="24"/>
          <w:szCs w:val="24"/>
          <w:lang w:bidi="en-US"/>
        </w:rPr>
        <w:t>, CFAR annual retreat, Durham North Carolina, 2009.</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F5759E">
        <w:rPr>
          <w:rFonts w:ascii="Times New Roman" w:eastAsia="Times New Roman" w:hAnsi="Times New Roman" w:cs="Times New Roman"/>
          <w:b/>
          <w:sz w:val="24"/>
          <w:szCs w:val="24"/>
        </w:rPr>
        <w:t>Linnstaedt SD</w:t>
      </w:r>
      <w:r w:rsidRPr="00F5759E">
        <w:rPr>
          <w:rFonts w:ascii="Times New Roman" w:eastAsia="Times New Roman" w:hAnsi="Times New Roman" w:cs="Times New Roman"/>
          <w:sz w:val="24"/>
          <w:szCs w:val="24"/>
        </w:rPr>
        <w:t xml:space="preserve">, Casey J.  Specific nucleotides within the HDV genotype III editing structure determine RNA folding dynamics and editing efficiency. </w:t>
      </w:r>
      <w:r w:rsidRPr="00F5759E">
        <w:rPr>
          <w:rFonts w:ascii="Times New Roman" w:eastAsia="Times New Roman" w:hAnsi="Times New Roman" w:cs="Times New Roman"/>
          <w:i/>
          <w:sz w:val="24"/>
          <w:szCs w:val="24"/>
        </w:rPr>
        <w:t>Oral presentation</w:t>
      </w:r>
      <w:r w:rsidRPr="00F5759E">
        <w:rPr>
          <w:rFonts w:ascii="Times New Roman" w:eastAsia="Times New Roman" w:hAnsi="Times New Roman" w:cs="Times New Roman"/>
          <w:sz w:val="24"/>
          <w:szCs w:val="24"/>
        </w:rPr>
        <w:t>, Annual meeting on the Molecular Biology of Hepatitis B viruses, Rome Italy, 2007.</w:t>
      </w:r>
    </w:p>
    <w:p w:rsidR="00F5759E" w:rsidRPr="00F5759E" w:rsidRDefault="00F5759E" w:rsidP="00F5759E">
      <w:pPr>
        <w:pStyle w:val="ListParagraph"/>
        <w:numPr>
          <w:ilvl w:val="0"/>
          <w:numId w:val="11"/>
        </w:numPr>
        <w:spacing w:after="0" w:line="240" w:lineRule="auto"/>
        <w:jc w:val="both"/>
        <w:rPr>
          <w:rFonts w:ascii="Times New Roman" w:eastAsia="Times" w:hAnsi="Times New Roman" w:cs="Times New Roman"/>
          <w:sz w:val="24"/>
          <w:szCs w:val="24"/>
        </w:rPr>
      </w:pPr>
      <w:r w:rsidRPr="00F5759E">
        <w:rPr>
          <w:rFonts w:ascii="Times New Roman" w:eastAsia="Times" w:hAnsi="Times New Roman" w:cs="Times New Roman"/>
          <w:b/>
          <w:sz w:val="24"/>
          <w:szCs w:val="24"/>
        </w:rPr>
        <w:t>Linnstaedt SD</w:t>
      </w:r>
      <w:r w:rsidRPr="00F5759E">
        <w:rPr>
          <w:rFonts w:ascii="Times New Roman" w:eastAsia="Times" w:hAnsi="Times New Roman" w:cs="Times New Roman"/>
          <w:sz w:val="24"/>
          <w:szCs w:val="24"/>
        </w:rPr>
        <w:t xml:space="preserve">, Casey J.  RNA editing in hepatitis delta virus genotype III is controlled by RNA structural dynamics and substrate quality.  </w:t>
      </w:r>
      <w:r w:rsidRPr="00F5759E">
        <w:rPr>
          <w:rFonts w:ascii="Times New Roman" w:eastAsia="Times" w:hAnsi="Times New Roman" w:cs="Times New Roman"/>
          <w:i/>
          <w:sz w:val="24"/>
          <w:szCs w:val="24"/>
        </w:rPr>
        <w:t>Oral presentation</w:t>
      </w:r>
      <w:r w:rsidRPr="00F5759E">
        <w:rPr>
          <w:rFonts w:ascii="Times New Roman" w:eastAsia="Times" w:hAnsi="Times New Roman" w:cs="Times New Roman"/>
          <w:sz w:val="24"/>
          <w:szCs w:val="24"/>
        </w:rPr>
        <w:t>, RNA society meeting, Seattle Washington, 2006.</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Casey J.  RNA secondary structural dynamics regulate Hepatitis delta virus editing levels</w:t>
      </w:r>
      <w:r w:rsidRPr="00EE6740">
        <w:rPr>
          <w:rFonts w:ascii="Times New Roman" w:eastAsia="Times New Roman" w:hAnsi="Times New Roman" w:cs="Times New Roman"/>
          <w:b/>
          <w:sz w:val="24"/>
          <w:szCs w:val="24"/>
        </w:rPr>
        <w:t xml:space="preserve"> </w:t>
      </w:r>
      <w:r w:rsidRPr="00EE6740">
        <w:rPr>
          <w:rFonts w:ascii="Times New Roman" w:eastAsia="Times New Roman" w:hAnsi="Times New Roman" w:cs="Times New Roman"/>
          <w:i/>
          <w:sz w:val="24"/>
          <w:szCs w:val="24"/>
        </w:rPr>
        <w:t>Oral presentation</w:t>
      </w:r>
      <w:r w:rsidRPr="00EE6740">
        <w:rPr>
          <w:rFonts w:ascii="Times New Roman" w:eastAsia="Times New Roman" w:hAnsi="Times New Roman" w:cs="Times New Roman"/>
          <w:sz w:val="24"/>
          <w:szCs w:val="24"/>
        </w:rPr>
        <w:t>, National Institutes of Health, Bethesda MD, RNA club, 2006.</w:t>
      </w:r>
    </w:p>
    <w:p w:rsidR="00F5759E" w:rsidRP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w:hAnsi="Times New Roman" w:cs="Times New Roman"/>
          <w:b/>
          <w:sz w:val="24"/>
          <w:szCs w:val="24"/>
        </w:rPr>
        <w:t>Linnstaedt SD</w:t>
      </w:r>
      <w:r w:rsidRPr="00EE6740">
        <w:rPr>
          <w:rFonts w:ascii="Times New Roman" w:eastAsia="Times" w:hAnsi="Times New Roman" w:cs="Times New Roman"/>
          <w:sz w:val="24"/>
          <w:szCs w:val="24"/>
        </w:rPr>
        <w:t>, Casey J. RNA structural dynamics and RNA editing in Hepatitis delta virus genotype III.</w:t>
      </w:r>
      <w:r w:rsidRPr="00EE6740">
        <w:rPr>
          <w:rFonts w:ascii="Times New Roman" w:eastAsia="Times" w:hAnsi="Times New Roman" w:cs="Times New Roman"/>
          <w:b/>
          <w:sz w:val="24"/>
          <w:szCs w:val="24"/>
        </w:rPr>
        <w:t xml:space="preserve"> </w:t>
      </w:r>
      <w:r w:rsidRPr="00EE6740">
        <w:rPr>
          <w:rFonts w:ascii="Times New Roman" w:eastAsia="Times" w:hAnsi="Times New Roman" w:cs="Times New Roman"/>
          <w:i/>
          <w:sz w:val="24"/>
          <w:szCs w:val="24"/>
        </w:rPr>
        <w:t>Oral presentation</w:t>
      </w:r>
      <w:r w:rsidRPr="00EE6740">
        <w:rPr>
          <w:rFonts w:ascii="Times New Roman" w:eastAsia="Times" w:hAnsi="Times New Roman" w:cs="Times New Roman"/>
          <w:sz w:val="24"/>
          <w:szCs w:val="24"/>
        </w:rPr>
        <w:t>, American Society for Virology, 24</w:t>
      </w:r>
      <w:r w:rsidRPr="00EE6740">
        <w:rPr>
          <w:rFonts w:ascii="Times New Roman" w:eastAsia="Times" w:hAnsi="Times New Roman" w:cs="Times New Roman"/>
          <w:sz w:val="24"/>
          <w:szCs w:val="24"/>
          <w:vertAlign w:val="superscript"/>
        </w:rPr>
        <w:t>th</w:t>
      </w:r>
      <w:r w:rsidRPr="00EE6740">
        <w:rPr>
          <w:rFonts w:ascii="Times New Roman" w:eastAsia="Times" w:hAnsi="Times New Roman" w:cs="Times New Roman"/>
          <w:sz w:val="24"/>
          <w:szCs w:val="24"/>
        </w:rPr>
        <w:t xml:space="preserve"> annual meeting, Penn State University, Pennsylvania, 2005.</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Casey J.  HDV RNA editing, deconstructed.</w:t>
      </w:r>
      <w:r w:rsidRPr="00EE6740">
        <w:rPr>
          <w:rFonts w:ascii="Times New Roman" w:eastAsia="Times New Roman" w:hAnsi="Times New Roman" w:cs="Times New Roman"/>
          <w:b/>
          <w:sz w:val="24"/>
          <w:szCs w:val="24"/>
        </w:rPr>
        <w:t xml:space="preserve">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Centers for Infectious Diseases Conference, Georgetown University, Washington DC, 2005.</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Casey J.  The split personality of Hepatitis delta virus.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Student Research Days, Georgetown University, 2004.</w:t>
      </w:r>
    </w:p>
    <w:p w:rsidR="00F5759E" w:rsidRDefault="00F5759E" w:rsidP="00F5759E">
      <w:pPr>
        <w:pStyle w:val="ListParagraph"/>
        <w:numPr>
          <w:ilvl w:val="0"/>
          <w:numId w:val="11"/>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Weaver A, </w:t>
      </w: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Reichert E, Manfredi M, Street J, Dean A, Meader-Parton J, Popham D.  Spore Peptidoglycan synthesis in Bacillus subtilis </w:t>
      </w:r>
      <w:r w:rsidRPr="00EE6740">
        <w:rPr>
          <w:rFonts w:ascii="Times New Roman" w:eastAsia="Times New Roman" w:hAnsi="Times New Roman" w:cs="Times New Roman"/>
          <w:i/>
          <w:sz w:val="24"/>
          <w:szCs w:val="24"/>
        </w:rPr>
        <w:t xml:space="preserve">spoIV </w:t>
      </w:r>
      <w:r w:rsidRPr="00EE6740">
        <w:rPr>
          <w:rFonts w:ascii="Times New Roman" w:eastAsia="Times New Roman" w:hAnsi="Times New Roman" w:cs="Times New Roman"/>
          <w:sz w:val="24"/>
          <w:szCs w:val="24"/>
        </w:rPr>
        <w:t xml:space="preserve">and </w:t>
      </w:r>
      <w:r w:rsidRPr="00EE6740">
        <w:rPr>
          <w:rFonts w:ascii="Times New Roman" w:eastAsia="Times New Roman" w:hAnsi="Times New Roman" w:cs="Times New Roman"/>
          <w:i/>
          <w:sz w:val="24"/>
          <w:szCs w:val="24"/>
        </w:rPr>
        <w:t xml:space="preserve">spoV </w:t>
      </w:r>
      <w:r w:rsidRPr="00EE6740">
        <w:rPr>
          <w:rFonts w:ascii="Times New Roman" w:eastAsia="Times New Roman" w:hAnsi="Times New Roman" w:cs="Times New Roman"/>
          <w:sz w:val="24"/>
          <w:szCs w:val="24"/>
        </w:rPr>
        <w:t xml:space="preserve">mutant strains.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American Society for Microbiology, Washington DC, 2003.</w:t>
      </w:r>
    </w:p>
    <w:p w:rsidR="001A0B42" w:rsidRDefault="001A0B42" w:rsidP="001A0B42">
      <w:pPr>
        <w:spacing w:after="0" w:line="240" w:lineRule="auto"/>
        <w:jc w:val="both"/>
        <w:rPr>
          <w:rFonts w:ascii="Times New Roman" w:eastAsia="Times New Roman" w:hAnsi="Times New Roman" w:cs="Times New Roman"/>
          <w:sz w:val="24"/>
          <w:szCs w:val="24"/>
        </w:rPr>
      </w:pPr>
    </w:p>
    <w:p w:rsidR="00D47125" w:rsidRPr="001A0B42" w:rsidRDefault="001A0B42" w:rsidP="00137925">
      <w:pPr>
        <w:spacing w:after="0" w:line="240" w:lineRule="auto"/>
        <w:jc w:val="both"/>
        <w:rPr>
          <w:rFonts w:ascii="Times New Roman" w:eastAsia="Times New Roman" w:hAnsi="Times New Roman" w:cs="Times New Roman"/>
          <w:i/>
          <w:sz w:val="24"/>
          <w:szCs w:val="24"/>
        </w:rPr>
      </w:pPr>
      <w:r w:rsidRPr="001A0B42">
        <w:rPr>
          <w:rFonts w:ascii="Times New Roman" w:eastAsia="Times New Roman" w:hAnsi="Times New Roman" w:cs="Times New Roman"/>
          <w:i/>
          <w:sz w:val="24"/>
          <w:szCs w:val="24"/>
        </w:rPr>
        <w:t>Abstracts Accepted</w:t>
      </w:r>
    </w:p>
    <w:p w:rsidR="001A0B42" w:rsidRDefault="001A0B42" w:rsidP="001A0B42">
      <w:pPr>
        <w:pStyle w:val="ListParagraph"/>
        <w:numPr>
          <w:ilvl w:val="0"/>
          <w:numId w:val="12"/>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Chen C, Yu S, Pan Y, Kurz MC, Pearson C, Hendry PL, Lewandowski C, Domeier R, McLean SA, </w:t>
      </w: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Genes known to escape X chromosome inactivation predict comorbid musculoskeletal pain and posttraumatic stress symptom development in women following trauma exposure. Accepted for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2018 International Association for the Study of Pain, Boston MA, September 2018.</w:t>
      </w:r>
    </w:p>
    <w:p w:rsidR="001A0B42" w:rsidRDefault="00845866" w:rsidP="001A0B42">
      <w:pPr>
        <w:pStyle w:val="ListParagraph"/>
        <w:numPr>
          <w:ilvl w:val="0"/>
          <w:numId w:val="12"/>
        </w:numPr>
        <w:spacing w:after="0" w:line="240" w:lineRule="auto"/>
        <w:jc w:val="both"/>
        <w:rPr>
          <w:rFonts w:ascii="Times New Roman" w:eastAsia="Times New Roman" w:hAnsi="Times New Roman" w:cs="Times New Roman"/>
          <w:sz w:val="24"/>
          <w:szCs w:val="24"/>
        </w:rPr>
      </w:pPr>
      <w:bookmarkStart w:id="0" w:name="OLE_LINK12"/>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Pan Y, Kurz MC, Pearson C, Hendry PL, Lewandowski C, Domeier R, McLean SA. Sex-dependent risk factors of persistent axial pain development following motor vehicle collision trauma: results of a preliminary analysis. Accepted for </w:t>
      </w:r>
      <w:r w:rsidRPr="00EE6740">
        <w:rPr>
          <w:rFonts w:ascii="Times New Roman" w:eastAsia="Times New Roman" w:hAnsi="Times New Roman" w:cs="Times New Roman"/>
          <w:i/>
          <w:sz w:val="24"/>
          <w:szCs w:val="24"/>
        </w:rPr>
        <w:t>Poster Presentation</w:t>
      </w:r>
      <w:r w:rsidRPr="00EE6740">
        <w:rPr>
          <w:rFonts w:ascii="Times New Roman" w:eastAsia="Times New Roman" w:hAnsi="Times New Roman" w:cs="Times New Roman"/>
          <w:sz w:val="24"/>
          <w:szCs w:val="24"/>
        </w:rPr>
        <w:t xml:space="preserve"> at the 2018 International Association for the Study of Pain, Boston MA, September 2018.</w:t>
      </w:r>
      <w:bookmarkEnd w:id="0"/>
    </w:p>
    <w:p w:rsidR="00845866" w:rsidRDefault="00845866" w:rsidP="00845866">
      <w:pPr>
        <w:spacing w:after="0" w:line="240" w:lineRule="auto"/>
        <w:jc w:val="both"/>
        <w:rPr>
          <w:rFonts w:ascii="Times New Roman" w:eastAsia="Times New Roman" w:hAnsi="Times New Roman" w:cs="Times New Roman"/>
          <w:sz w:val="24"/>
          <w:szCs w:val="24"/>
        </w:rPr>
      </w:pPr>
    </w:p>
    <w:p w:rsidR="00845866" w:rsidRPr="00845866" w:rsidRDefault="00845866" w:rsidP="00845866">
      <w:pPr>
        <w:spacing w:after="0" w:line="240" w:lineRule="auto"/>
        <w:jc w:val="both"/>
        <w:rPr>
          <w:rFonts w:ascii="Times New Roman" w:eastAsia="Times New Roman" w:hAnsi="Times New Roman" w:cs="Times New Roman"/>
          <w:i/>
          <w:sz w:val="24"/>
          <w:szCs w:val="24"/>
        </w:rPr>
      </w:pPr>
      <w:r w:rsidRPr="00845866">
        <w:rPr>
          <w:rFonts w:ascii="Times New Roman" w:eastAsia="Times New Roman" w:hAnsi="Times New Roman" w:cs="Times New Roman"/>
          <w:i/>
          <w:sz w:val="24"/>
          <w:szCs w:val="24"/>
        </w:rPr>
        <w:t>Abstracts in submission</w:t>
      </w:r>
    </w:p>
    <w:p w:rsidR="00845866" w:rsidRDefault="00845866" w:rsidP="00845866">
      <w:pPr>
        <w:pStyle w:val="ListParagraph"/>
        <w:numPr>
          <w:ilvl w:val="0"/>
          <w:numId w:val="13"/>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Mathew A, Yu S, Pan Y, Kurz MC, Hendry PL, Pearson C, Domeier R, </w:t>
      </w: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McLean SA. Sex-dependent expression of opioid receptor gene mRNA predicts the development of chronic musculoskeletal pain following motor vehicle collision trauma. Submitted for presentation at the 2018 American Society of Anesthesiologists Meeting in San Francisco, CA, October 2018.</w:t>
      </w:r>
    </w:p>
    <w:p w:rsidR="001A0B42" w:rsidRDefault="001A0B42" w:rsidP="00137925">
      <w:pPr>
        <w:spacing w:after="0" w:line="240" w:lineRule="auto"/>
        <w:jc w:val="both"/>
        <w:rPr>
          <w:rFonts w:ascii="Times New Roman" w:eastAsia="Times New Roman" w:hAnsi="Times New Roman" w:cs="Times New Roman"/>
          <w:sz w:val="24"/>
          <w:szCs w:val="24"/>
        </w:rPr>
      </w:pPr>
    </w:p>
    <w:p w:rsidR="00AB2E3A" w:rsidRPr="00845866" w:rsidRDefault="00AB2E3A" w:rsidP="00DE5FF0">
      <w:pPr>
        <w:spacing w:after="0" w:line="240" w:lineRule="auto"/>
        <w:jc w:val="both"/>
        <w:rPr>
          <w:rFonts w:ascii="Times New Roman" w:eastAsia="Times New Roman" w:hAnsi="Times New Roman" w:cs="Times New Roman"/>
          <w:sz w:val="24"/>
          <w:szCs w:val="24"/>
          <w:u w:val="single"/>
        </w:rPr>
      </w:pPr>
      <w:r w:rsidRPr="00845866">
        <w:rPr>
          <w:rFonts w:ascii="Times New Roman" w:eastAsia="Times New Roman" w:hAnsi="Times New Roman" w:cs="Times New Roman"/>
          <w:sz w:val="24"/>
          <w:szCs w:val="24"/>
          <w:u w:val="single"/>
        </w:rPr>
        <w:t>Invited/Professional Talks</w:t>
      </w:r>
    </w:p>
    <w:p w:rsidR="00845866" w:rsidRPr="00845866" w:rsidRDefault="00845866"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845866">
        <w:rPr>
          <w:rFonts w:ascii="Times New Roman" w:eastAsia="Times New Roman" w:hAnsi="Times New Roman" w:cs="Times New Roman"/>
          <w:b/>
          <w:sz w:val="24"/>
          <w:szCs w:val="24"/>
        </w:rPr>
        <w:t>Linnstaedt SD</w:t>
      </w:r>
      <w:r w:rsidRPr="00845866">
        <w:rPr>
          <w:rFonts w:ascii="Times New Roman" w:eastAsia="Times New Roman" w:hAnsi="Times New Roman" w:cs="Times New Roman"/>
          <w:sz w:val="24"/>
          <w:szCs w:val="24"/>
        </w:rPr>
        <w:t xml:space="preserve"> (moderator), Price T (UT-Dallas), Geranton S (UCL). Sex differences in chronic pain: mechanistic insights from humans and animals. Topical Workshop selected for presentation at the 2018 International Association for the Study of Pain (IASP) Meeting in Boston, MA, September 2018.</w:t>
      </w:r>
    </w:p>
    <w:p w:rsidR="00845866" w:rsidRDefault="00845866"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microRNAs as stress and sex dependent mediators of posttraumatic chronic pain. </w:t>
      </w:r>
      <w:r>
        <w:rPr>
          <w:rFonts w:ascii="Times New Roman" w:eastAsia="Times New Roman" w:hAnsi="Times New Roman" w:cs="Times New Roman"/>
          <w:sz w:val="24"/>
          <w:szCs w:val="24"/>
        </w:rPr>
        <w:t>Invited r</w:t>
      </w:r>
      <w:r w:rsidRPr="00EE6740">
        <w:rPr>
          <w:rFonts w:ascii="Times New Roman" w:eastAsia="Times New Roman" w:hAnsi="Times New Roman" w:cs="Times New Roman"/>
          <w:sz w:val="24"/>
          <w:szCs w:val="24"/>
        </w:rPr>
        <w:t>esearch presentation given to the OHSU Department of Physiology &amp; Pharmacology, Portland Oregon, January 25, 2018.</w:t>
      </w:r>
    </w:p>
    <w:p w:rsidR="00845866" w:rsidRPr="00845866" w:rsidRDefault="00845866"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Riker KD, Kutchko KM, Lackey L, Kurz M, Lewandowski C, Pearson C, Hendry PL, Laederach A, McLean SA. </w:t>
      </w:r>
      <w:r w:rsidRPr="00EE6740">
        <w:rPr>
          <w:rFonts w:ascii="Times New Roman" w:hAnsi="Times New Roman" w:cs="Times New Roman"/>
          <w:i/>
          <w:sz w:val="24"/>
          <w:szCs w:val="24"/>
        </w:rPr>
        <w:t>FKBP5</w:t>
      </w:r>
      <w:r w:rsidRPr="00EE6740">
        <w:rPr>
          <w:rFonts w:ascii="Times New Roman" w:hAnsi="Times New Roman" w:cs="Times New Roman"/>
          <w:sz w:val="24"/>
          <w:szCs w:val="24"/>
        </w:rPr>
        <w:t xml:space="preserve"> variant rs3800373 alters </w:t>
      </w:r>
      <w:r w:rsidRPr="00EE6740">
        <w:rPr>
          <w:rFonts w:ascii="Times New Roman" w:hAnsi="Times New Roman" w:cs="Times New Roman"/>
          <w:i/>
          <w:sz w:val="24"/>
          <w:szCs w:val="24"/>
        </w:rPr>
        <w:t xml:space="preserve">FKBP5 </w:t>
      </w:r>
      <w:r w:rsidRPr="00EE6740">
        <w:rPr>
          <w:rFonts w:ascii="Times New Roman" w:hAnsi="Times New Roman" w:cs="Times New Roman"/>
          <w:sz w:val="24"/>
          <w:szCs w:val="24"/>
        </w:rPr>
        <w:t xml:space="preserve">RNA secondary structure and prevents stress-induced microRNA-320a downregulation of </w:t>
      </w:r>
      <w:r w:rsidRPr="00EE6740">
        <w:rPr>
          <w:rFonts w:ascii="Times New Roman" w:hAnsi="Times New Roman" w:cs="Times New Roman"/>
          <w:i/>
          <w:sz w:val="24"/>
          <w:szCs w:val="24"/>
        </w:rPr>
        <w:t>FKBP5</w:t>
      </w:r>
      <w:r w:rsidRPr="00EE6740">
        <w:rPr>
          <w:rFonts w:ascii="Times New Roman" w:hAnsi="Times New Roman" w:cs="Times New Roman"/>
          <w:sz w:val="24"/>
          <w:szCs w:val="24"/>
        </w:rPr>
        <w:t>, resulting in glucocorticoid resistance and increased vulnerability to chronic posttraumatic pain. Research presentation at the 2017 Annual Society for Biological Psychiatry Meeting, San Diego, May 2017.</w:t>
      </w:r>
    </w:p>
    <w:p w:rsidR="00845866" w:rsidRPr="00845866" w:rsidRDefault="00845866"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Mauck MC, McNaull P. Genetic and molecular mechanisms mediating stress-induced persistent pain development. Research presentation, Anesthesiology Grand Rounds, UNC-CH Medical School, September 7, 2016. </w:t>
      </w:r>
    </w:p>
    <w:p w:rsidR="00845866" w:rsidRPr="00960843" w:rsidRDefault="00845866"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iCs/>
          <w:sz w:val="24"/>
          <w:szCs w:val="24"/>
        </w:rPr>
        <w:t xml:space="preserve">Linnstaedt SD </w:t>
      </w:r>
      <w:r w:rsidRPr="00EE6740">
        <w:rPr>
          <w:rFonts w:ascii="Times New Roman" w:eastAsia="Times New Roman" w:hAnsi="Times New Roman" w:cs="Times New Roman"/>
          <w:iCs/>
          <w:sz w:val="24"/>
          <w:szCs w:val="24"/>
        </w:rPr>
        <w:t>(moderator), McLean SA (UNC-CH), Levine J (UCSF). Stress-Induced Persistent Pain:  Mechanistic Insights from Humans and Animals. Symposium selected for presentation at the 2016 Annual Meeting of the American Pain Society, Austin TX, May 2016.</w:t>
      </w:r>
    </w:p>
    <w:p w:rsidR="00960843" w:rsidRPr="00960843" w:rsidRDefault="00960843" w:rsidP="00960843">
      <w:pPr>
        <w:pStyle w:val="ListParagraph"/>
        <w:numPr>
          <w:ilvl w:val="0"/>
          <w:numId w:val="14"/>
        </w:numPr>
        <w:spacing w:after="0" w:line="240" w:lineRule="auto"/>
        <w:jc w:val="both"/>
        <w:rPr>
          <w:rFonts w:ascii="Times New Roman" w:eastAsia="Times New Roman" w:hAnsi="Times New Roman" w:cs="Times New Roman"/>
          <w:iCs/>
          <w:sz w:val="24"/>
          <w:szCs w:val="24"/>
        </w:rPr>
      </w:pPr>
      <w:r w:rsidRPr="00960843">
        <w:rPr>
          <w:rFonts w:ascii="Times New Roman" w:eastAsia="Times New Roman" w:hAnsi="Times New Roman" w:cs="Times New Roman"/>
          <w:b/>
          <w:iCs/>
          <w:sz w:val="24"/>
          <w:szCs w:val="24"/>
        </w:rPr>
        <w:t>Linnstaedt SD</w:t>
      </w:r>
      <w:r w:rsidRPr="00960843">
        <w:rPr>
          <w:rFonts w:ascii="Times New Roman" w:eastAsia="Times New Roman" w:hAnsi="Times New Roman" w:cs="Times New Roman"/>
          <w:iCs/>
          <w:sz w:val="24"/>
          <w:szCs w:val="24"/>
        </w:rPr>
        <w:t>. A genetic variant in the glucocorticoid receptor co-chaperone FKBP5, associated with chronic pain vulnerability, changes RNA secondary structure and alters binding by miR-320a</w:t>
      </w:r>
      <w:r>
        <w:rPr>
          <w:rFonts w:ascii="Times New Roman" w:eastAsia="Times New Roman" w:hAnsi="Times New Roman" w:cs="Times New Roman"/>
          <w:iCs/>
          <w:sz w:val="24"/>
          <w:szCs w:val="24"/>
        </w:rPr>
        <w:t>. Invited r</w:t>
      </w:r>
      <w:r w:rsidRPr="00960843">
        <w:rPr>
          <w:rFonts w:ascii="Times New Roman" w:eastAsia="Times New Roman" w:hAnsi="Times New Roman" w:cs="Times New Roman"/>
          <w:iCs/>
          <w:sz w:val="24"/>
          <w:szCs w:val="24"/>
        </w:rPr>
        <w:t>esearch presentation given to the Departments of Anesthesia and Psychology, McGill University, Montreal Canada, February 16, 2016.</w:t>
      </w:r>
    </w:p>
    <w:p w:rsidR="00960843" w:rsidRP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Yeh E, Walker MG, Sons RL, Zimny E, Pearson C, Velilla MA, Jones J, Swor R, Domeier R, McLean SA. MicroRNA in whole blood as predictors of severe axial pain development following motor vehicle collision trauma. Research presentation</w:t>
      </w:r>
      <w:r w:rsidRPr="00EE6740">
        <w:rPr>
          <w:rFonts w:ascii="Times New Roman" w:eastAsia="Times New Roman" w:hAnsi="Times New Roman" w:cs="Times New Roman"/>
          <w:iCs/>
          <w:sz w:val="24"/>
          <w:szCs w:val="24"/>
        </w:rPr>
        <w:t xml:space="preserve"> at the 2015 American Society of Anesthesiologists Annual Meeting, October 24-28, San Diego, CA.</w:t>
      </w:r>
    </w:p>
    <w:p w:rsidR="00960843" w:rsidRP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xml:space="preserve">. </w:t>
      </w:r>
      <w:r w:rsidRPr="00EE6740">
        <w:rPr>
          <w:rFonts w:ascii="Times New Roman" w:eastAsiaTheme="majorEastAsia" w:hAnsi="Times New Roman" w:cs="Times New Roman"/>
          <w:bCs/>
          <w:color w:val="1A1A1A" w:themeColor="background1" w:themeShade="1A"/>
          <w:kern w:val="24"/>
          <w:sz w:val="24"/>
          <w:szCs w:val="24"/>
        </w:rPr>
        <w:t xml:space="preserve">MicroRNA mechanisms mediating persistent pain development after motor vehicle trauma. </w:t>
      </w:r>
      <w:r w:rsidRPr="00EE6740">
        <w:rPr>
          <w:rFonts w:ascii="Times New Roman" w:hAnsi="Times New Roman" w:cs="Times New Roman"/>
          <w:sz w:val="24"/>
          <w:szCs w:val="24"/>
        </w:rPr>
        <w:t>Research presentation at the Basic Science SIG Meeting at the 2015 Annual Meeting of the American Pain Society, Palm Springs CA, May 2015.</w:t>
      </w:r>
    </w:p>
    <w:p w:rsidR="00960843" w:rsidRP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MicroRNAs and Their Role in Pain Pathogenesis. Review of the research field for the Pain Didactic Series, Department of Anesthesiology, UNC-CH Medical School, February 10, 2015.</w:t>
      </w:r>
    </w:p>
    <w:p w:rsidR="00960843" w:rsidRP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hAnsi="Times New Roman" w:cs="Times New Roman"/>
          <w:b/>
          <w:sz w:val="24"/>
          <w:szCs w:val="24"/>
        </w:rPr>
        <w:t>Linnstaedt SD</w:t>
      </w:r>
      <w:r w:rsidRPr="00EE6740">
        <w:rPr>
          <w:rFonts w:ascii="Times New Roman" w:hAnsi="Times New Roman" w:cs="Times New Roman"/>
          <w:sz w:val="24"/>
          <w:szCs w:val="24"/>
        </w:rPr>
        <w:t>. MicroRNA mechanisms mediating persistent pain development after motor vehicle trauma. Invited research presentation given to the Center for Pain Research and Innovation in the UNC School of Dentistry, Chapel Hill North Carolina, December 4, 2015.</w:t>
      </w:r>
    </w:p>
    <w:p w:rsidR="00960843" w:rsidRPr="00960843" w:rsidRDefault="00960843" w:rsidP="00960843">
      <w:pPr>
        <w:pStyle w:val="ListParagraph"/>
        <w:numPr>
          <w:ilvl w:val="0"/>
          <w:numId w:val="14"/>
        </w:numPr>
        <w:spacing w:after="0" w:line="240" w:lineRule="auto"/>
        <w:jc w:val="both"/>
        <w:rPr>
          <w:rFonts w:ascii="Times New Roman" w:hAnsi="Times New Roman" w:cs="Times New Roman"/>
          <w:sz w:val="24"/>
          <w:szCs w:val="24"/>
        </w:rPr>
      </w:pPr>
      <w:r w:rsidRPr="00960843">
        <w:rPr>
          <w:rFonts w:ascii="Times New Roman" w:hAnsi="Times New Roman" w:cs="Times New Roman"/>
          <w:b/>
          <w:sz w:val="24"/>
          <w:szCs w:val="24"/>
        </w:rPr>
        <w:t>Linnstaedt SD</w:t>
      </w:r>
      <w:r w:rsidRPr="00960843">
        <w:rPr>
          <w:rFonts w:ascii="Times New Roman" w:hAnsi="Times New Roman" w:cs="Times New Roman"/>
          <w:sz w:val="24"/>
          <w:szCs w:val="24"/>
        </w:rPr>
        <w:t xml:space="preserve">, Bortsov AV, McLean SA. Understanding molecular mechanisms of chronic pain development following stressful/ traumatic events. Research presentation, Anesthesiology Grand Rounds, UNC-CH Medical School, June 25, 2014. </w:t>
      </w:r>
    </w:p>
    <w:p w:rsid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color w:val="000000"/>
          <w:kern w:val="24"/>
          <w:sz w:val="24"/>
          <w:szCs w:val="24"/>
        </w:rPr>
        <w:t>Linnstaedt SD</w:t>
      </w:r>
      <w:r w:rsidRPr="00EE6740">
        <w:rPr>
          <w:rFonts w:ascii="Times New Roman" w:eastAsia="Times New Roman" w:hAnsi="Times New Roman" w:cs="Times New Roman"/>
          <w:color w:val="000000"/>
          <w:kern w:val="24"/>
          <w:sz w:val="24"/>
          <w:szCs w:val="24"/>
        </w:rPr>
        <w:t xml:space="preserve">, Walker MG, Parker JS, Sons RL, Velilla MA, Pearson C, O’Neil BJ, Zinny E, Lewandowski CL, Damiron K, Hendry PL, Barnes S, Rosenber M, Hammond SM, McLean SA.  </w:t>
      </w:r>
      <w:r w:rsidRPr="00EE6740">
        <w:rPr>
          <w:rFonts w:ascii="Times New Roman" w:eastAsia="Times New Roman" w:hAnsi="Times New Roman" w:cs="Times New Roman"/>
          <w:sz w:val="24"/>
          <w:szCs w:val="24"/>
        </w:rPr>
        <w:t xml:space="preserve">Circulating microRNA evaluated in the early aftermath of motor vehicle collision predict widespread pain development in African Americans and provide potential pathogenic insights: results of a preliminary analysis.  </w:t>
      </w:r>
      <w:r w:rsidRPr="00EE6740">
        <w:rPr>
          <w:rFonts w:ascii="Times New Roman" w:hAnsi="Times New Roman" w:cs="Times New Roman"/>
          <w:sz w:val="24"/>
          <w:szCs w:val="24"/>
        </w:rPr>
        <w:t>Research presentation</w:t>
      </w:r>
      <w:r w:rsidRPr="00EE6740">
        <w:rPr>
          <w:rFonts w:ascii="Times New Roman" w:eastAsia="Times New Roman" w:hAnsi="Times New Roman" w:cs="Times New Roman"/>
          <w:sz w:val="24"/>
          <w:szCs w:val="24"/>
        </w:rPr>
        <w:t xml:space="preserve"> at the Annual Meeting of the American Pain Society, Tampa FL, May 2014. *Awarded the Junior Investigator Poster Award from the Genetics and Pain Shared Interest Group of the American Pain Society.</w:t>
      </w:r>
    </w:p>
    <w:p w:rsid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Kornepati A, Esoda C, Skalsky R, Cullen B.  miR-155 targeting of c-FOS mRNA plays a role in preventing apoptosis in EBV induced lymphomas. Research presentation at the Center for AIDS Research Annual Retreat, Duke University, Durham NC, September 2011.</w:t>
      </w:r>
    </w:p>
    <w:p w:rsidR="00960843" w:rsidRDefault="00960843" w:rsidP="00845866">
      <w:pPr>
        <w:pStyle w:val="ListParagraph"/>
        <w:numPr>
          <w:ilvl w:val="0"/>
          <w:numId w:val="14"/>
        </w:num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b/>
          <w:sz w:val="24"/>
          <w:szCs w:val="24"/>
        </w:rPr>
        <w:t>Linnstaedt SD</w:t>
      </w:r>
      <w:r w:rsidRPr="00EE6740">
        <w:rPr>
          <w:rFonts w:ascii="Times New Roman" w:eastAsia="Times New Roman" w:hAnsi="Times New Roman" w:cs="Times New Roman"/>
          <w:sz w:val="24"/>
          <w:szCs w:val="24"/>
        </w:rPr>
        <w:t xml:space="preserve">, Gottwein E, Luftig M, Cullen B. </w:t>
      </w:r>
      <w:r w:rsidRPr="00EE6740">
        <w:rPr>
          <w:rFonts w:ascii="Times New Roman" w:eastAsia="Times New Roman" w:hAnsi="Times New Roman" w:cs="Times New Roman"/>
          <w:sz w:val="24"/>
          <w:szCs w:val="24"/>
          <w:lang w:bidi="en-US"/>
        </w:rPr>
        <w:t xml:space="preserve">Virally induced cellular miR-155 plays a key role in B cell immortalization by EBV. </w:t>
      </w:r>
      <w:r w:rsidRPr="00EE6740">
        <w:rPr>
          <w:rFonts w:ascii="Times New Roman" w:eastAsia="Times New Roman" w:hAnsi="Times New Roman" w:cs="Times New Roman"/>
          <w:sz w:val="24"/>
          <w:szCs w:val="24"/>
        </w:rPr>
        <w:t>Research presentation at the</w:t>
      </w:r>
      <w:r w:rsidRPr="00EE6740">
        <w:rPr>
          <w:rFonts w:ascii="Times New Roman" w:eastAsia="Times New Roman" w:hAnsi="Times New Roman" w:cs="Times New Roman"/>
          <w:sz w:val="24"/>
          <w:szCs w:val="24"/>
          <w:lang w:bidi="en-US"/>
        </w:rPr>
        <w:t xml:space="preserve"> MGM department Annual Retreat, Duke University, Durham NC, September 2010.</w:t>
      </w:r>
    </w:p>
    <w:p w:rsidR="00F5759E" w:rsidRDefault="00F5759E" w:rsidP="00F5759E">
      <w:pPr>
        <w:spacing w:after="0" w:line="240" w:lineRule="auto"/>
        <w:jc w:val="both"/>
        <w:rPr>
          <w:rFonts w:ascii="Times New Roman" w:eastAsia="Times New Roman" w:hAnsi="Times New Roman" w:cs="Times New Roman"/>
          <w:sz w:val="24"/>
          <w:szCs w:val="24"/>
        </w:rPr>
      </w:pPr>
      <w:bookmarkStart w:id="1" w:name="OLE_LINK1"/>
      <w:bookmarkStart w:id="2" w:name="OLE_LINK2"/>
    </w:p>
    <w:p w:rsidR="00920C6B" w:rsidRPr="00920C6B" w:rsidRDefault="00920C6B" w:rsidP="00F5759E">
      <w:pPr>
        <w:spacing w:after="0" w:line="240" w:lineRule="auto"/>
        <w:jc w:val="both"/>
        <w:rPr>
          <w:rFonts w:ascii="Times New Roman" w:eastAsia="Times New Roman" w:hAnsi="Times New Roman" w:cs="Times New Roman"/>
          <w:sz w:val="24"/>
          <w:szCs w:val="24"/>
          <w:u w:val="single"/>
        </w:rPr>
      </w:pPr>
      <w:r w:rsidRPr="00920C6B">
        <w:rPr>
          <w:rFonts w:ascii="Times New Roman" w:eastAsia="Times New Roman" w:hAnsi="Times New Roman" w:cs="Times New Roman"/>
          <w:sz w:val="24"/>
          <w:szCs w:val="24"/>
          <w:u w:val="single"/>
        </w:rPr>
        <w:t>Media Coverage</w:t>
      </w:r>
    </w:p>
    <w:p w:rsidR="00920C6B" w:rsidRPr="00AE6681" w:rsidRDefault="00AE6681" w:rsidP="00F5759E">
      <w:pPr>
        <w:spacing w:after="0" w:line="240" w:lineRule="auto"/>
        <w:jc w:val="both"/>
        <w:rPr>
          <w:rFonts w:ascii="Times New Roman" w:eastAsia="Times New Roman" w:hAnsi="Times New Roman" w:cs="Times New Roman"/>
          <w:i/>
          <w:sz w:val="24"/>
          <w:szCs w:val="24"/>
        </w:rPr>
      </w:pPr>
      <w:r w:rsidRPr="00AE6681">
        <w:rPr>
          <w:rFonts w:ascii="Times New Roman" w:eastAsia="Times New Roman" w:hAnsi="Times New Roman" w:cs="Times New Roman"/>
          <w:i/>
          <w:sz w:val="24"/>
          <w:szCs w:val="24"/>
        </w:rPr>
        <w:t>Print/Web</w:t>
      </w:r>
    </w:p>
    <w:p w:rsidR="00920C6B" w:rsidRDefault="00AE6681" w:rsidP="00CE4762">
      <w:pPr>
        <w:spacing w:after="0" w:line="240" w:lineRule="auto"/>
        <w:ind w:left="720" w:hanging="720"/>
        <w:jc w:val="both"/>
        <w:rPr>
          <w:rFonts w:ascii="Times New Roman" w:eastAsia="Times New Roman" w:hAnsi="Times New Roman" w:cs="Times New Roman"/>
          <w:sz w:val="24"/>
          <w:szCs w:val="24"/>
        </w:rPr>
      </w:pPr>
      <w:r w:rsidRPr="00AE6681">
        <w:rPr>
          <w:rFonts w:ascii="Times New Roman" w:eastAsia="Times New Roman" w:hAnsi="Times New Roman" w:cs="Times New Roman"/>
          <w:sz w:val="24"/>
          <w:szCs w:val="24"/>
        </w:rPr>
        <w:t>2017</w:t>
      </w:r>
      <w:r w:rsidRPr="00AE6681">
        <w:rPr>
          <w:rFonts w:ascii="Times New Roman" w:eastAsia="Times New Roman" w:hAnsi="Times New Roman" w:cs="Times New Roman"/>
          <w:sz w:val="24"/>
          <w:szCs w:val="24"/>
        </w:rPr>
        <w:tab/>
      </w:r>
      <w:r w:rsidR="0049494D" w:rsidRPr="0049494D">
        <w:rPr>
          <w:rFonts w:ascii="Times New Roman" w:eastAsia="Times New Roman" w:hAnsi="Times New Roman" w:cs="Times New Roman"/>
          <w:sz w:val="24"/>
          <w:szCs w:val="24"/>
          <w:u w:val="single"/>
        </w:rPr>
        <w:t>Pain Research Forum</w:t>
      </w:r>
      <w:r w:rsidR="0049494D">
        <w:rPr>
          <w:rFonts w:ascii="Times New Roman" w:eastAsia="Times New Roman" w:hAnsi="Times New Roman" w:cs="Times New Roman"/>
          <w:sz w:val="24"/>
          <w:szCs w:val="24"/>
        </w:rPr>
        <w:t xml:space="preserve"> article published February 28, 2017 “Young Investigator Spotlight”, Interviewed about research for an international forum for pain researchers:  </w:t>
      </w:r>
      <w:hyperlink r:id="rId8" w:history="1">
        <w:r w:rsidR="0049494D" w:rsidRPr="0049494D">
          <w:rPr>
            <w:rStyle w:val="Hyperlink"/>
            <w:rFonts w:ascii="Times New Roman" w:eastAsia="Times New Roman" w:hAnsi="Times New Roman" w:cs="Times New Roman"/>
            <w:sz w:val="24"/>
            <w:szCs w:val="24"/>
          </w:rPr>
          <w:t>PRF Interview</w:t>
        </w:r>
      </w:hyperlink>
      <w:r w:rsidR="0049494D">
        <w:rPr>
          <w:rFonts w:ascii="Times New Roman" w:eastAsia="Times New Roman" w:hAnsi="Times New Roman" w:cs="Times New Roman"/>
          <w:sz w:val="24"/>
          <w:szCs w:val="24"/>
        </w:rPr>
        <w:t xml:space="preserve"> </w:t>
      </w:r>
    </w:p>
    <w:p w:rsidR="007A217C" w:rsidRDefault="007A217C" w:rsidP="00CE4762">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sidRPr="007A217C">
        <w:rPr>
          <w:rFonts w:ascii="Times New Roman" w:eastAsia="Times New Roman" w:hAnsi="Times New Roman" w:cs="Times New Roman"/>
          <w:sz w:val="24"/>
          <w:szCs w:val="24"/>
          <w:u w:val="single"/>
        </w:rPr>
        <w:t>PainMedicineNews</w:t>
      </w:r>
      <w:r>
        <w:rPr>
          <w:rFonts w:ascii="Times New Roman" w:eastAsia="Times New Roman" w:hAnsi="Times New Roman" w:cs="Times New Roman"/>
          <w:sz w:val="24"/>
          <w:szCs w:val="24"/>
        </w:rPr>
        <w:t xml:space="preserve"> article published March 28, 2016 “MicroRNA in blood may predict post-trauma pain, press for a study showing a microRNA signature that predicts chronic pain development following motor vehicle collision trauma: </w:t>
      </w:r>
      <w:hyperlink r:id="rId9" w:history="1">
        <w:r w:rsidRPr="007A217C">
          <w:rPr>
            <w:rStyle w:val="Hyperlink"/>
            <w:rFonts w:ascii="Times New Roman" w:eastAsia="Times New Roman" w:hAnsi="Times New Roman" w:cs="Times New Roman"/>
            <w:sz w:val="24"/>
            <w:szCs w:val="24"/>
          </w:rPr>
          <w:t>PainMedicineNews</w:t>
        </w:r>
      </w:hyperlink>
    </w:p>
    <w:p w:rsidR="0049494D" w:rsidRPr="00CE4762" w:rsidRDefault="003A1BE9" w:rsidP="00CE4762">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r>
      <w:r w:rsidRPr="007A217C">
        <w:rPr>
          <w:rFonts w:ascii="Times New Roman" w:eastAsia="Times New Roman" w:hAnsi="Times New Roman" w:cs="Times New Roman"/>
          <w:sz w:val="24"/>
          <w:szCs w:val="24"/>
          <w:u w:val="single"/>
        </w:rPr>
        <w:t>News and Views in Epigenomics</w:t>
      </w:r>
      <w:r>
        <w:rPr>
          <w:rFonts w:ascii="Times New Roman" w:eastAsia="Times New Roman" w:hAnsi="Times New Roman" w:cs="Times New Roman"/>
          <w:sz w:val="24"/>
          <w:szCs w:val="24"/>
        </w:rPr>
        <w:t xml:space="preserve"> article published </w:t>
      </w:r>
      <w:r w:rsidR="00CE4762">
        <w:rPr>
          <w:rFonts w:ascii="Times New Roman" w:eastAsia="Times New Roman" w:hAnsi="Times New Roman" w:cs="Times New Roman"/>
          <w:sz w:val="24"/>
          <w:szCs w:val="24"/>
        </w:rPr>
        <w:t>in 2012 (4</w:t>
      </w:r>
      <w:r w:rsidR="00CE4762" w:rsidRPr="00CE4762">
        <w:rPr>
          <w:rFonts w:ascii="Times New Roman" w:eastAsia="Times New Roman" w:hAnsi="Times New Roman" w:cs="Times New Roman"/>
          <w:sz w:val="24"/>
          <w:szCs w:val="24"/>
        </w:rPr>
        <w:t>(1), 9–12</w:t>
      </w:r>
      <w:r w:rsidR="00CE4762">
        <w:rPr>
          <w:rFonts w:ascii="Times New Roman" w:eastAsia="Times New Roman" w:hAnsi="Times New Roman" w:cs="Times New Roman"/>
          <w:sz w:val="24"/>
          <w:szCs w:val="24"/>
        </w:rPr>
        <w:t xml:space="preserve">) “A step forward in miRNA diagnostics: new and improved protocols for miRNA measurement”, highlighting a publications describing an improved protocol for measuring miRNA as a diagnostic marker: </w:t>
      </w:r>
      <w:hyperlink r:id="rId10" w:history="1">
        <w:r w:rsidR="00CE4762" w:rsidRPr="00CE4762">
          <w:rPr>
            <w:rStyle w:val="Hyperlink"/>
            <w:rFonts w:ascii="Times New Roman" w:eastAsia="Times New Roman" w:hAnsi="Times New Roman" w:cs="Times New Roman"/>
            <w:sz w:val="24"/>
            <w:szCs w:val="24"/>
          </w:rPr>
          <w:t>Epigenomics</w:t>
        </w:r>
      </w:hyperlink>
    </w:p>
    <w:p w:rsidR="00920C6B" w:rsidRDefault="00920C6B" w:rsidP="00F5759E">
      <w:pPr>
        <w:spacing w:after="0" w:line="240" w:lineRule="auto"/>
        <w:jc w:val="both"/>
        <w:rPr>
          <w:rFonts w:ascii="Times New Roman" w:eastAsia="Times New Roman" w:hAnsi="Times New Roman" w:cs="Times New Roman"/>
          <w:b/>
          <w:sz w:val="24"/>
          <w:szCs w:val="24"/>
          <w:u w:val="single"/>
        </w:rPr>
      </w:pPr>
    </w:p>
    <w:p w:rsidR="00F5759E" w:rsidRPr="008C26A8" w:rsidRDefault="008C26A8" w:rsidP="00F5759E">
      <w:pPr>
        <w:spacing w:after="0" w:line="240" w:lineRule="auto"/>
        <w:jc w:val="both"/>
        <w:rPr>
          <w:rFonts w:ascii="Times New Roman" w:eastAsia="Times New Roman" w:hAnsi="Times New Roman" w:cs="Times New Roman"/>
          <w:b/>
          <w:sz w:val="26"/>
          <w:szCs w:val="26"/>
        </w:rPr>
      </w:pPr>
      <w:r w:rsidRPr="008C26A8">
        <w:rPr>
          <w:rFonts w:ascii="Times New Roman" w:eastAsia="Times New Roman" w:hAnsi="Times New Roman" w:cs="Times New Roman"/>
          <w:b/>
          <w:sz w:val="26"/>
          <w:szCs w:val="26"/>
        </w:rPr>
        <w:t xml:space="preserve">6) </w:t>
      </w:r>
      <w:r w:rsidR="00F5759E" w:rsidRPr="008C26A8">
        <w:rPr>
          <w:rFonts w:ascii="Times New Roman" w:eastAsia="Times New Roman" w:hAnsi="Times New Roman" w:cs="Times New Roman"/>
          <w:b/>
          <w:sz w:val="26"/>
          <w:szCs w:val="26"/>
        </w:rPr>
        <w:t xml:space="preserve">Teaching </w:t>
      </w:r>
      <w:r w:rsidRPr="008C26A8">
        <w:rPr>
          <w:rFonts w:ascii="Times New Roman" w:eastAsia="Times New Roman" w:hAnsi="Times New Roman" w:cs="Times New Roman"/>
          <w:b/>
          <w:sz w:val="26"/>
          <w:szCs w:val="26"/>
        </w:rPr>
        <w:t>Activities</w:t>
      </w:r>
    </w:p>
    <w:p w:rsidR="00F5759E" w:rsidRPr="00EE6740" w:rsidRDefault="00F5759E" w:rsidP="00F5759E">
      <w:pPr>
        <w:spacing w:after="0" w:line="240" w:lineRule="auto"/>
        <w:jc w:val="both"/>
        <w:rPr>
          <w:rFonts w:ascii="Times New Roman" w:eastAsia="Times New Roman" w:hAnsi="Times New Roman" w:cs="Times New Roman"/>
          <w:b/>
          <w:sz w:val="24"/>
          <w:szCs w:val="24"/>
        </w:rPr>
      </w:pPr>
    </w:p>
    <w:bookmarkEnd w:id="1"/>
    <w:bookmarkEnd w:id="2"/>
    <w:p w:rsidR="00F5759E" w:rsidRPr="008C26A8" w:rsidRDefault="00F5759E" w:rsidP="00F5759E">
      <w:pPr>
        <w:spacing w:after="0" w:line="240" w:lineRule="auto"/>
        <w:jc w:val="both"/>
        <w:rPr>
          <w:rFonts w:ascii="Times New Roman" w:eastAsia="Times New Roman" w:hAnsi="Times New Roman" w:cs="Times New Roman"/>
          <w:sz w:val="24"/>
          <w:szCs w:val="24"/>
          <w:u w:val="single"/>
        </w:rPr>
      </w:pPr>
      <w:r w:rsidRPr="008C26A8">
        <w:rPr>
          <w:rFonts w:ascii="Times New Roman" w:eastAsia="Times New Roman" w:hAnsi="Times New Roman" w:cs="Times New Roman"/>
          <w:sz w:val="24"/>
          <w:szCs w:val="24"/>
          <w:u w:val="single"/>
        </w:rPr>
        <w:t>Research Mentorship</w:t>
      </w: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Anesthesiology Residents</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w:t>
      </w:r>
      <w:r w:rsidRPr="00EE6740">
        <w:rPr>
          <w:rFonts w:ascii="Times New Roman" w:eastAsia="Times New Roman" w:hAnsi="Times New Roman" w:cs="Times New Roman"/>
          <w:sz w:val="24"/>
          <w:szCs w:val="24"/>
        </w:rPr>
        <w:tab/>
        <w:t>Anita Matthews, MD, Department of Anesthesiology, University of North Carolina at Chapel Hill, Role: Research advisor for Resident research rotation, Fall 2017</w:t>
      </w:r>
    </w:p>
    <w:p w:rsidR="00F5759E" w:rsidRPr="00EE6740" w:rsidRDefault="00F5759E" w:rsidP="00F5759E">
      <w:pPr>
        <w:spacing w:after="0" w:line="240" w:lineRule="auto"/>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Graduate Students</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2017-Preset</w:t>
      </w:r>
      <w:r w:rsidRPr="00EE6740">
        <w:rPr>
          <w:rFonts w:ascii="Times New Roman" w:eastAsia="Times New Roman" w:hAnsi="Times New Roman" w:cs="Times New Roman"/>
          <w:sz w:val="24"/>
          <w:szCs w:val="24"/>
        </w:rPr>
        <w:tab/>
        <w:t>Yue Pan, PhD candidate, Department of Statistics, University of North Carolina at Chapel Hill. Role: Research mentor</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2013-2017</w:t>
      </w:r>
      <w:r w:rsidRPr="00EE6740">
        <w:rPr>
          <w:rFonts w:ascii="Times New Roman" w:eastAsia="Times New Roman" w:hAnsi="Times New Roman" w:cs="Times New Roman"/>
          <w:sz w:val="24"/>
          <w:szCs w:val="24"/>
        </w:rPr>
        <w:tab/>
        <w:t>Katrina Kutchko PhD, Department of Biology, University of North Carolina at Chapel Hill, Thesis: From neurons to nucleic acids: spatio-temporal emergent behaviors of complex biological systems. Role: Thesis Committee Member</w:t>
      </w:r>
    </w:p>
    <w:p w:rsidR="00F5759E" w:rsidRPr="00EE6740" w:rsidRDefault="00F5759E" w:rsidP="00F5759E">
      <w:pPr>
        <w:spacing w:after="0" w:line="240" w:lineRule="auto"/>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Medical Students</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2016</w:t>
      </w:r>
      <w:r w:rsidRPr="00EE6740">
        <w:rPr>
          <w:rFonts w:ascii="Times New Roman" w:eastAsia="Times New Roman" w:hAnsi="Times New Roman" w:cs="Times New Roman"/>
          <w:sz w:val="24"/>
          <w:szCs w:val="24"/>
        </w:rPr>
        <w:tab/>
        <w:t>Suleman Sheikh, First Year Medical Student, West Virginia School of Osteopathic Medicine, Lewisburg, WV</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2016</w:t>
      </w:r>
      <w:r w:rsidRPr="00EE6740">
        <w:rPr>
          <w:rFonts w:ascii="Times New Roman" w:eastAsia="Times New Roman" w:hAnsi="Times New Roman" w:cs="Times New Roman"/>
          <w:sz w:val="24"/>
          <w:szCs w:val="24"/>
        </w:rPr>
        <w:tab/>
        <w:t>Christine Zhou, First Year Medical Student, Campbell University School of Osteopathic Medicine, Lilington, NC</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w:t>
      </w:r>
      <w:r w:rsidRPr="00EE6740">
        <w:rPr>
          <w:rFonts w:ascii="Times New Roman" w:eastAsia="Times New Roman" w:hAnsi="Times New Roman" w:cs="Times New Roman"/>
          <w:sz w:val="24"/>
          <w:szCs w:val="24"/>
        </w:rPr>
        <w:tab/>
        <w:t>Karan Koyani, Second Year Medical Student, University of North Carolina at Chapel Hill</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w:t>
      </w:r>
      <w:r w:rsidRPr="00EE6740">
        <w:rPr>
          <w:rFonts w:ascii="Times New Roman" w:eastAsia="Times New Roman" w:hAnsi="Times New Roman" w:cs="Times New Roman"/>
          <w:sz w:val="24"/>
          <w:szCs w:val="24"/>
        </w:rPr>
        <w:tab/>
        <w:t>Michael Gonzales, First Year Medical Student, University of North Carolina at Chapel Hill</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w:t>
      </w:r>
      <w:r w:rsidRPr="00EE6740">
        <w:rPr>
          <w:rFonts w:ascii="Times New Roman" w:eastAsia="Times New Roman" w:hAnsi="Times New Roman" w:cs="Times New Roman"/>
          <w:sz w:val="24"/>
          <w:szCs w:val="24"/>
        </w:rPr>
        <w:tab/>
        <w:t>Evan Harmon, First Year Medical Student, University of North Carolina at Chapel Hill</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Undergraduate Students</w:t>
      </w:r>
      <w:r w:rsidRPr="008C26A8">
        <w:rPr>
          <w:rFonts w:ascii="Times New Roman" w:eastAsia="Times New Roman" w:hAnsi="Times New Roman" w:cs="Times New Roman"/>
          <w:i/>
          <w:sz w:val="24"/>
          <w:szCs w:val="24"/>
        </w:rPr>
        <w:tab/>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2017-Present</w:t>
      </w:r>
      <w:r w:rsidRPr="00EE6740">
        <w:rPr>
          <w:rFonts w:ascii="Times New Roman" w:eastAsia="Times New Roman" w:hAnsi="Times New Roman" w:cs="Times New Roman"/>
          <w:sz w:val="24"/>
          <w:szCs w:val="24"/>
        </w:rPr>
        <w:tab/>
        <w:t>Raphael Kim, Sophomore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2017-Present</w:t>
      </w:r>
      <w:r w:rsidRPr="00EE6740">
        <w:rPr>
          <w:rFonts w:ascii="Times New Roman" w:eastAsia="Times New Roman" w:hAnsi="Times New Roman" w:cs="Times New Roman"/>
          <w:sz w:val="24"/>
          <w:szCs w:val="24"/>
        </w:rPr>
        <w:tab/>
        <w:t>Dongjin Kim, Senior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2017-Present</w:t>
      </w:r>
      <w:r w:rsidRPr="00EE6740">
        <w:rPr>
          <w:rFonts w:ascii="Times New Roman" w:eastAsia="Times New Roman" w:hAnsi="Times New Roman" w:cs="Times New Roman"/>
          <w:sz w:val="24"/>
          <w:szCs w:val="24"/>
        </w:rPr>
        <w:tab/>
        <w:t>Jameson Blount, awarded a competitive Undergraduate Research Fellowship at The University of North Carolina in 2018, Junior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2016-Present</w:t>
      </w:r>
      <w:r w:rsidRPr="00EE6740">
        <w:rPr>
          <w:rFonts w:ascii="Times New Roman" w:eastAsia="Times New Roman" w:hAnsi="Times New Roman" w:cs="Times New Roman"/>
          <w:sz w:val="24"/>
          <w:szCs w:val="24"/>
        </w:rPr>
        <w:tab/>
        <w:t>Connie Chen, awarded a competitive Undergraduate Research Fellowship at The University of North Carolina in 2017, Junior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2014-Present</w:t>
      </w:r>
      <w:r w:rsidRPr="00EE6740">
        <w:rPr>
          <w:rFonts w:ascii="Times New Roman" w:eastAsia="Times New Roman" w:hAnsi="Times New Roman" w:cs="Times New Roman"/>
          <w:sz w:val="24"/>
          <w:szCs w:val="24"/>
        </w:rPr>
        <w:tab/>
        <w:t>Matthew Carson, Sophomore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2015-2018</w:t>
      </w:r>
      <w:r w:rsidRPr="00EE6740">
        <w:rPr>
          <w:rFonts w:ascii="Times New Roman" w:eastAsia="Times New Roman" w:hAnsi="Times New Roman" w:cs="Times New Roman"/>
          <w:sz w:val="24"/>
          <w:szCs w:val="24"/>
        </w:rPr>
        <w:tab/>
        <w:t>Shan Yu, awarded a competitive Undergraduate Research Fellowship at The University of North Carolina in 2017, current Dental School student at UPenn</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2015-2018</w:t>
      </w:r>
      <w:r w:rsidRPr="00EE6740">
        <w:rPr>
          <w:rFonts w:ascii="Times New Roman" w:eastAsia="Times New Roman" w:hAnsi="Times New Roman" w:cs="Times New Roman"/>
          <w:sz w:val="24"/>
          <w:szCs w:val="24"/>
        </w:rPr>
        <w:tab/>
        <w:t>Cathleen Rueckeis, awarded a competitive Undergraduate Research Fellowship at The University of North Carolina in 2016, Senior Undergraduate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2014-2017</w:t>
      </w:r>
      <w:r w:rsidRPr="00EE6740">
        <w:rPr>
          <w:rFonts w:ascii="Times New Roman" w:eastAsia="Times New Roman" w:hAnsi="Times New Roman" w:cs="Times New Roman"/>
          <w:sz w:val="24"/>
          <w:szCs w:val="24"/>
        </w:rPr>
        <w:tab/>
        <w:t>Lindsey Jung, current Masters student in Biostatistics, Boston College</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2013-2017</w:t>
      </w:r>
      <w:r w:rsidRPr="00EE6740">
        <w:rPr>
          <w:rFonts w:ascii="Times New Roman" w:eastAsia="Times New Roman" w:hAnsi="Times New Roman" w:cs="Times New Roman"/>
          <w:sz w:val="24"/>
          <w:szCs w:val="24"/>
        </w:rPr>
        <w:tab/>
        <w:t>Kyle Riker, awarded a competitive Undergraduate Research Fellowship at The University of North Carolina in 2015, current MD PhD student, UNC-CH</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2015-2016</w:t>
      </w:r>
      <w:r w:rsidRPr="00EE6740">
        <w:rPr>
          <w:rFonts w:ascii="Times New Roman" w:eastAsia="Times New Roman" w:hAnsi="Times New Roman" w:cs="Times New Roman"/>
          <w:sz w:val="24"/>
          <w:szCs w:val="24"/>
        </w:rPr>
        <w:tab/>
        <w:t>Alan Wu, current Masters student in Biostatistics, Columbia University</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2014-2015</w:t>
      </w:r>
      <w:r w:rsidRPr="00EE6740">
        <w:rPr>
          <w:rFonts w:ascii="Times New Roman" w:eastAsia="Times New Roman" w:hAnsi="Times New Roman" w:cs="Times New Roman"/>
          <w:sz w:val="24"/>
          <w:szCs w:val="24"/>
        </w:rPr>
        <w:tab/>
        <w:t>Eunice Yeh, current PhD student in biostatistics, Harvard University</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2012-2015</w:t>
      </w:r>
      <w:r w:rsidRPr="00EE6740">
        <w:rPr>
          <w:rFonts w:ascii="Times New Roman" w:eastAsia="Times New Roman" w:hAnsi="Times New Roman" w:cs="Times New Roman"/>
          <w:sz w:val="24"/>
          <w:szCs w:val="24"/>
        </w:rPr>
        <w:tab/>
        <w:t>Margaret Walker, awarded a competitive Undergraduate Research Fellowship at The University of North Carolina in 2013, current science teacher, Brooklyn, New York</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2012-2014</w:t>
      </w:r>
      <w:r w:rsidRPr="00EE6740">
        <w:rPr>
          <w:rFonts w:ascii="Times New Roman" w:eastAsia="Times New Roman" w:hAnsi="Times New Roman" w:cs="Times New Roman"/>
          <w:sz w:val="24"/>
          <w:szCs w:val="24"/>
        </w:rPr>
        <w:tab/>
        <w:t>Kathleen McCarthy, current Research Assistant, Professional Sector</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2010-2012</w:t>
      </w:r>
      <w:r w:rsidRPr="00EE6740">
        <w:rPr>
          <w:rFonts w:ascii="Times New Roman" w:eastAsia="Times New Roman" w:hAnsi="Times New Roman" w:cs="Times New Roman"/>
          <w:sz w:val="24"/>
          <w:szCs w:val="24"/>
        </w:rPr>
        <w:tab/>
        <w:t>Caitlin Esoda, current Graduate Student, Duke University</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2010-2012</w:t>
      </w:r>
      <w:r w:rsidRPr="00EE6740">
        <w:rPr>
          <w:rFonts w:ascii="Times New Roman" w:eastAsia="Times New Roman" w:hAnsi="Times New Roman" w:cs="Times New Roman"/>
          <w:sz w:val="24"/>
          <w:szCs w:val="24"/>
        </w:rPr>
        <w:tab/>
        <w:t>Anand Kornepati, current MD PhD student, Texas A&amp;M</w:t>
      </w:r>
    </w:p>
    <w:p w:rsidR="00F5759E" w:rsidRPr="00EE6740" w:rsidRDefault="00F5759E" w:rsidP="00F5759E">
      <w:pPr>
        <w:spacing w:after="0" w:line="240" w:lineRule="auto"/>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sz w:val="24"/>
          <w:szCs w:val="24"/>
          <w:u w:val="single"/>
        </w:rPr>
      </w:pPr>
      <w:r w:rsidRPr="008C26A8">
        <w:rPr>
          <w:rFonts w:ascii="Times New Roman" w:eastAsia="Times New Roman" w:hAnsi="Times New Roman" w:cs="Times New Roman"/>
          <w:sz w:val="24"/>
          <w:szCs w:val="24"/>
          <w:u w:val="single"/>
        </w:rPr>
        <w:t>Instructional</w:t>
      </w: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Medical Student Teaching</w:t>
      </w:r>
    </w:p>
    <w:p w:rsidR="00BC558D" w:rsidRDefault="00BC558D" w:rsidP="00F5759E">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Course Director and student mentor, ANES403/403b Anesthesiology Research, University of North Carolina at Chapel Hill</w:t>
      </w:r>
      <w:bookmarkStart w:id="3" w:name="_GoBack"/>
      <w:bookmarkEnd w:id="3"/>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2015</w:t>
      </w:r>
      <w:r w:rsidRPr="00EE6740">
        <w:rPr>
          <w:rFonts w:ascii="Times New Roman" w:eastAsia="Times New Roman" w:hAnsi="Times New Roman" w:cs="Times New Roman"/>
          <w:sz w:val="24"/>
          <w:szCs w:val="24"/>
        </w:rPr>
        <w:tab/>
        <w:t>Lecturer, “MicroRNA and their role in pain pathogenesis”, Pain Didactic Lecture Series</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2014 – 2017 </w:t>
      </w:r>
      <w:r w:rsidRPr="00EE6740">
        <w:rPr>
          <w:rFonts w:ascii="Times New Roman" w:eastAsia="Times New Roman" w:hAnsi="Times New Roman" w:cs="Times New Roman"/>
          <w:sz w:val="24"/>
          <w:szCs w:val="24"/>
        </w:rPr>
        <w:tab/>
        <w:t>Lecturer, “Critical appraisal of the literature”, Anesthesiology Department Academic Medicine Rotation</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2003 – 2008</w:t>
      </w:r>
      <w:r w:rsidRPr="00EE6740">
        <w:rPr>
          <w:rFonts w:ascii="Times New Roman" w:eastAsia="Times New Roman" w:hAnsi="Times New Roman" w:cs="Times New Roman"/>
          <w:sz w:val="24"/>
          <w:szCs w:val="24"/>
        </w:rPr>
        <w:tab/>
        <w:t>Teaching Assistant, Medical Microbiology Laboratory Class, Georgetown University</w:t>
      </w:r>
    </w:p>
    <w:p w:rsidR="00F5759E" w:rsidRPr="00EE6740" w:rsidRDefault="00F5759E" w:rsidP="00F5759E">
      <w:pPr>
        <w:spacing w:after="0" w:line="240" w:lineRule="auto"/>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Graduate Student Teaching</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2017</w:t>
      </w:r>
      <w:r w:rsidRPr="00EE6740">
        <w:rPr>
          <w:rFonts w:ascii="Times New Roman" w:eastAsia="Times New Roman" w:hAnsi="Times New Roman" w:cs="Times New Roman"/>
          <w:sz w:val="24"/>
          <w:szCs w:val="24"/>
        </w:rPr>
        <w:tab/>
        <w:t>GNET703 Curriculum in Genetics and Molecular Biology Student Seminar Series, University of North Carolina at Chapel Hill Department of Genetics</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2011</w:t>
      </w:r>
      <w:r w:rsidRPr="00EE6740">
        <w:rPr>
          <w:rFonts w:ascii="Times New Roman" w:eastAsia="Times New Roman" w:hAnsi="Times New Roman" w:cs="Times New Roman"/>
          <w:sz w:val="24"/>
          <w:szCs w:val="24"/>
        </w:rPr>
        <w:tab/>
        <w:t>MGM252 Virology and Viral Oncology – Lecturer, “Viral MicroRNAs” Duke University</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2006 – 2007 </w:t>
      </w:r>
      <w:r w:rsidRPr="00EE6740">
        <w:rPr>
          <w:rFonts w:ascii="Times New Roman" w:eastAsia="Times New Roman" w:hAnsi="Times New Roman" w:cs="Times New Roman"/>
          <w:sz w:val="24"/>
          <w:szCs w:val="24"/>
        </w:rPr>
        <w:tab/>
        <w:t>MICB619 Biology and Biochemistry of Viruses – Lecturer, “Hepatitis D Virus”, “Prions”, “Herpes Viruses” Georgetown University</w:t>
      </w:r>
    </w:p>
    <w:p w:rsidR="00F5759E" w:rsidRPr="00EE6740" w:rsidRDefault="00F5759E" w:rsidP="00F5759E">
      <w:pPr>
        <w:spacing w:after="0" w:line="240" w:lineRule="auto"/>
        <w:jc w:val="both"/>
        <w:rPr>
          <w:rFonts w:ascii="Times New Roman" w:eastAsia="Times New Roman" w:hAnsi="Times New Roman" w:cs="Times New Roman"/>
          <w:sz w:val="24"/>
          <w:szCs w:val="24"/>
        </w:rPr>
      </w:pPr>
    </w:p>
    <w:p w:rsidR="00F5759E" w:rsidRPr="008C26A8" w:rsidRDefault="00F5759E" w:rsidP="00F5759E">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Undergraduate Student Teaching</w:t>
      </w:r>
    </w:p>
    <w:p w:rsidR="00F5759E" w:rsidRPr="00EE6740" w:rsidRDefault="00F5759E" w:rsidP="00F5759E">
      <w:pPr>
        <w:spacing w:after="0" w:line="240" w:lineRule="auto"/>
        <w:ind w:left="1440" w:hanging="1440"/>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2011</w:t>
      </w:r>
      <w:r w:rsidRPr="00EE6740">
        <w:rPr>
          <w:rFonts w:ascii="Times New Roman" w:eastAsia="Times New Roman" w:hAnsi="Times New Roman" w:cs="Times New Roman"/>
          <w:sz w:val="24"/>
          <w:szCs w:val="24"/>
        </w:rPr>
        <w:tab/>
        <w:t xml:space="preserve">BIOL 202 Human Genetics – Lecturer, MWF class of 150 students, 9 weeks, UNC Chapel Hill </w:t>
      </w:r>
    </w:p>
    <w:p w:rsidR="00AB2E3A" w:rsidRPr="00EE6740" w:rsidRDefault="00AB2E3A" w:rsidP="00DE5FF0">
      <w:pPr>
        <w:spacing w:after="0" w:line="240" w:lineRule="auto"/>
        <w:jc w:val="both"/>
        <w:rPr>
          <w:rFonts w:ascii="Times New Roman" w:eastAsia="Times New Roman" w:hAnsi="Times New Roman" w:cs="Times New Roman"/>
          <w:b/>
          <w:sz w:val="24"/>
          <w:szCs w:val="24"/>
          <w:u w:val="single"/>
        </w:rPr>
      </w:pPr>
    </w:p>
    <w:p w:rsidR="00C17342" w:rsidRPr="00DB5584" w:rsidRDefault="008C26A8" w:rsidP="00DE5FF0">
      <w:pPr>
        <w:spacing w:after="0" w:line="240" w:lineRule="auto"/>
        <w:jc w:val="both"/>
        <w:rPr>
          <w:rFonts w:ascii="Times New Roman" w:eastAsia="Times New Roman" w:hAnsi="Times New Roman" w:cs="Times New Roman"/>
          <w:b/>
          <w:sz w:val="26"/>
          <w:szCs w:val="26"/>
        </w:rPr>
      </w:pPr>
      <w:r w:rsidRPr="00DB5584">
        <w:rPr>
          <w:rFonts w:ascii="Times New Roman" w:eastAsia="Times New Roman" w:hAnsi="Times New Roman" w:cs="Times New Roman"/>
          <w:b/>
          <w:sz w:val="26"/>
          <w:szCs w:val="26"/>
        </w:rPr>
        <w:t>7) Grants</w:t>
      </w:r>
    </w:p>
    <w:p w:rsidR="00C17342" w:rsidRDefault="00C17342" w:rsidP="00C17342">
      <w:pPr>
        <w:spacing w:after="0" w:line="240" w:lineRule="auto"/>
        <w:jc w:val="both"/>
        <w:rPr>
          <w:rFonts w:ascii="Times New Roman" w:eastAsia="Times New Roman" w:hAnsi="Times New Roman" w:cs="Times New Roman"/>
          <w:sz w:val="24"/>
          <w:szCs w:val="24"/>
        </w:rPr>
      </w:pPr>
    </w:p>
    <w:p w:rsidR="008C26A8" w:rsidRPr="008C26A8" w:rsidRDefault="008C26A8" w:rsidP="00C17342">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Current</w:t>
      </w:r>
    </w:p>
    <w:p w:rsidR="00251567" w:rsidRPr="00EE6740" w:rsidRDefault="00251567" w:rsidP="00251567">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TITLE:  </w:t>
      </w:r>
      <w:r w:rsidRPr="00EE6740">
        <w:rPr>
          <w:rFonts w:ascii="Times New Roman" w:hAnsi="Times New Roman" w:cs="Times New Roman"/>
          <w:bCs/>
          <w:sz w:val="24"/>
          <w:szCs w:val="24"/>
        </w:rPr>
        <w:t>Key molecular mechanisms of chronic pain vulnerability in women experiencing MVC</w:t>
      </w:r>
    </w:p>
    <w:p w:rsidR="00251567" w:rsidRPr="00EE6740" w:rsidRDefault="00251567" w:rsidP="00251567">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 xml:space="preserve">Grant Type (or Number):        </w:t>
      </w:r>
      <w:r w:rsidR="008B5E49" w:rsidRPr="00EE6740">
        <w:rPr>
          <w:rFonts w:ascii="Times New Roman" w:eastAsia="Calibri" w:hAnsi="Times New Roman" w:cs="Times New Roman"/>
          <w:sz w:val="24"/>
          <w:szCs w:val="24"/>
        </w:rPr>
        <w:t>K</w:t>
      </w:r>
      <w:r w:rsidR="00B94AF6" w:rsidRPr="00EE6740">
        <w:rPr>
          <w:rFonts w:ascii="Times New Roman" w:eastAsia="Calibri" w:hAnsi="Times New Roman" w:cs="Times New Roman"/>
          <w:sz w:val="24"/>
          <w:szCs w:val="24"/>
        </w:rPr>
        <w:t>AR071504</w:t>
      </w:r>
    </w:p>
    <w:p w:rsidR="00251567" w:rsidRPr="00EE6740" w:rsidRDefault="008C26A8" w:rsidP="0025156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Grant Amount: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51567" w:rsidRPr="00EE6740">
        <w:rPr>
          <w:rFonts w:ascii="Times New Roman" w:eastAsia="Calibri" w:hAnsi="Times New Roman" w:cs="Times New Roman"/>
          <w:sz w:val="24"/>
          <w:szCs w:val="24"/>
        </w:rPr>
        <w:t>$</w:t>
      </w:r>
      <w:r w:rsidR="009F0D88" w:rsidRPr="00EE6740">
        <w:rPr>
          <w:rFonts w:ascii="Times New Roman" w:eastAsia="Calibri" w:hAnsi="Times New Roman" w:cs="Times New Roman"/>
          <w:sz w:val="24"/>
          <w:szCs w:val="24"/>
        </w:rPr>
        <w:t>502,434</w:t>
      </w:r>
    </w:p>
    <w:p w:rsidR="00251567" w:rsidRPr="00EE6740" w:rsidRDefault="00251567" w:rsidP="00251567">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Funding Agency:                   </w:t>
      </w:r>
      <w:r w:rsidRPr="00EE6740">
        <w:rPr>
          <w:rFonts w:ascii="Times New Roman" w:eastAsia="Calibri" w:hAnsi="Times New Roman" w:cs="Times New Roman"/>
          <w:sz w:val="24"/>
          <w:szCs w:val="24"/>
        </w:rPr>
        <w:tab/>
        <w:t xml:space="preserve">NIAMS </w:t>
      </w:r>
    </w:p>
    <w:p w:rsidR="00251567" w:rsidRPr="00EE6740" w:rsidRDefault="00251567" w:rsidP="00251567">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Period:                         </w:t>
      </w:r>
      <w:r w:rsidRPr="00EE6740">
        <w:rPr>
          <w:rFonts w:ascii="Times New Roman" w:eastAsia="Calibri" w:hAnsi="Times New Roman" w:cs="Times New Roman"/>
          <w:sz w:val="24"/>
          <w:szCs w:val="24"/>
        </w:rPr>
        <w:tab/>
      </w:r>
      <w:r w:rsidR="00FE7AF2" w:rsidRPr="00EE6740">
        <w:rPr>
          <w:rFonts w:ascii="Times New Roman" w:eastAsia="Calibri" w:hAnsi="Times New Roman" w:cs="Times New Roman"/>
          <w:sz w:val="24"/>
          <w:szCs w:val="24"/>
        </w:rPr>
        <w:t>2018-2022</w:t>
      </w:r>
    </w:p>
    <w:p w:rsidR="00251567" w:rsidRPr="00EE6740" w:rsidRDefault="00251567" w:rsidP="00251567">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Status:                          </w:t>
      </w:r>
      <w:r w:rsidR="008B5E49" w:rsidRPr="00EE6740">
        <w:rPr>
          <w:rFonts w:ascii="Times New Roman" w:eastAsia="Calibri" w:hAnsi="Times New Roman" w:cs="Times New Roman"/>
          <w:sz w:val="24"/>
          <w:szCs w:val="24"/>
        </w:rPr>
        <w:t>AWARDED</w:t>
      </w:r>
    </w:p>
    <w:p w:rsidR="00251567" w:rsidRPr="00EE6740" w:rsidRDefault="00251567" w:rsidP="00251567">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Prin</w:t>
      </w:r>
      <w:r w:rsidR="00B94AF6" w:rsidRPr="00EE6740">
        <w:rPr>
          <w:rFonts w:ascii="Times New Roman" w:eastAsia="Calibri" w:hAnsi="Times New Roman" w:cs="Times New Roman"/>
          <w:sz w:val="24"/>
          <w:szCs w:val="24"/>
        </w:rPr>
        <w:t>cipal Investigator</w:t>
      </w:r>
      <w:r w:rsidRPr="00EE6740">
        <w:rPr>
          <w:rFonts w:ascii="Times New Roman" w:eastAsia="Calibri" w:hAnsi="Times New Roman" w:cs="Times New Roman"/>
          <w:sz w:val="24"/>
          <w:szCs w:val="24"/>
        </w:rPr>
        <w:t xml:space="preserve">:           </w:t>
      </w:r>
      <w:r w:rsidR="00B94AF6" w:rsidRPr="00EE6740">
        <w:rPr>
          <w:rFonts w:ascii="Times New Roman" w:eastAsia="Calibri" w:hAnsi="Times New Roman" w:cs="Times New Roman"/>
          <w:sz w:val="24"/>
          <w:szCs w:val="24"/>
        </w:rPr>
        <w:t xml:space="preserve"> </w:t>
      </w:r>
      <w:r w:rsidRPr="00EE6740">
        <w:rPr>
          <w:rFonts w:ascii="Times New Roman" w:eastAsia="Calibri" w:hAnsi="Times New Roman" w:cs="Times New Roman"/>
          <w:sz w:val="24"/>
          <w:szCs w:val="24"/>
        </w:rPr>
        <w:t xml:space="preserve">Sarah Linnstaedt </w:t>
      </w:r>
      <w:r w:rsidR="006438DA">
        <w:rPr>
          <w:rFonts w:ascii="Times New Roman" w:eastAsia="Calibri" w:hAnsi="Times New Roman" w:cs="Times New Roman"/>
          <w:sz w:val="24"/>
          <w:szCs w:val="24"/>
        </w:rPr>
        <w:t>(75% effort)</w:t>
      </w:r>
    </w:p>
    <w:p w:rsidR="00251567" w:rsidRPr="00EE6740" w:rsidRDefault="00251567" w:rsidP="008C3DD0">
      <w:pPr>
        <w:spacing w:after="0" w:line="240" w:lineRule="auto"/>
        <w:jc w:val="both"/>
        <w:rPr>
          <w:rFonts w:ascii="Times New Roman" w:eastAsia="Times New Roman" w:hAnsi="Times New Roman" w:cs="Times New Roman"/>
          <w:sz w:val="24"/>
          <w:szCs w:val="24"/>
        </w:rPr>
      </w:pPr>
    </w:p>
    <w:p w:rsidR="00FE7AF2" w:rsidRPr="00EE6740" w:rsidRDefault="00FE7AF2" w:rsidP="00FE7AF2">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TITLE:  microRNA expression signatures as biomarkers of posttraumatic stress</w:t>
      </w:r>
    </w:p>
    <w:p w:rsidR="00FE7AF2" w:rsidRPr="00EE6740" w:rsidRDefault="00FE7AF2" w:rsidP="00FE7AF2">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Type (or Number):        Foundation</w:t>
      </w:r>
    </w:p>
    <w:p w:rsidR="00FE7AF2" w:rsidRPr="00EE6740" w:rsidRDefault="008C26A8" w:rsidP="00FE7AF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Grant Amount: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E7AF2" w:rsidRPr="00EE6740">
        <w:rPr>
          <w:rFonts w:ascii="Times New Roman" w:eastAsia="Calibri" w:hAnsi="Times New Roman" w:cs="Times New Roman"/>
          <w:sz w:val="24"/>
          <w:szCs w:val="24"/>
        </w:rPr>
        <w:t>$25,000</w:t>
      </w:r>
    </w:p>
    <w:p w:rsidR="00FE7AF2" w:rsidRPr="00EE6740" w:rsidRDefault="00FE7AF2" w:rsidP="00FE7AF2">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Funding Agency:                   </w:t>
      </w:r>
      <w:r w:rsidRPr="00EE6740">
        <w:rPr>
          <w:rFonts w:ascii="Times New Roman" w:eastAsia="Calibri" w:hAnsi="Times New Roman" w:cs="Times New Roman"/>
          <w:sz w:val="24"/>
          <w:szCs w:val="24"/>
        </w:rPr>
        <w:tab/>
        <w:t xml:space="preserve">Fox Foundation </w:t>
      </w:r>
    </w:p>
    <w:p w:rsidR="00FE7AF2" w:rsidRPr="00EE6740" w:rsidRDefault="00FE7AF2" w:rsidP="00FE7AF2">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Period:                         </w:t>
      </w:r>
      <w:r w:rsidRPr="00EE6740">
        <w:rPr>
          <w:rFonts w:ascii="Times New Roman" w:eastAsia="Calibri" w:hAnsi="Times New Roman" w:cs="Times New Roman"/>
          <w:sz w:val="24"/>
          <w:szCs w:val="24"/>
        </w:rPr>
        <w:tab/>
        <w:t>2018-2019</w:t>
      </w:r>
    </w:p>
    <w:p w:rsidR="00FE7AF2" w:rsidRPr="00EE6740" w:rsidRDefault="00FE7AF2" w:rsidP="00FE7AF2">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Status:                          AWARDED</w:t>
      </w:r>
    </w:p>
    <w:p w:rsidR="00FE7AF2" w:rsidRPr="00EE6740" w:rsidRDefault="00FE7AF2" w:rsidP="00FE7AF2">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Prin</w:t>
      </w:r>
      <w:r w:rsidR="00B94AF6" w:rsidRPr="00EE6740">
        <w:rPr>
          <w:rFonts w:ascii="Times New Roman" w:eastAsia="Calibri" w:hAnsi="Times New Roman" w:cs="Times New Roman"/>
          <w:sz w:val="24"/>
          <w:szCs w:val="24"/>
        </w:rPr>
        <w:t>cipal Investigator</w:t>
      </w:r>
      <w:r w:rsidRPr="00EE6740">
        <w:rPr>
          <w:rFonts w:ascii="Times New Roman" w:eastAsia="Calibri" w:hAnsi="Times New Roman" w:cs="Times New Roman"/>
          <w:sz w:val="24"/>
          <w:szCs w:val="24"/>
        </w:rPr>
        <w:t xml:space="preserve">:           </w:t>
      </w:r>
      <w:r w:rsidR="00B94AF6" w:rsidRPr="00EE6740">
        <w:rPr>
          <w:rFonts w:ascii="Times New Roman" w:eastAsia="Calibri" w:hAnsi="Times New Roman" w:cs="Times New Roman"/>
          <w:sz w:val="24"/>
          <w:szCs w:val="24"/>
        </w:rPr>
        <w:t xml:space="preserve"> </w:t>
      </w:r>
      <w:r w:rsidRPr="00EE6740">
        <w:rPr>
          <w:rFonts w:ascii="Times New Roman" w:eastAsia="Calibri" w:hAnsi="Times New Roman" w:cs="Times New Roman"/>
          <w:sz w:val="24"/>
          <w:szCs w:val="24"/>
        </w:rPr>
        <w:t>Sarah Linnstaedt</w:t>
      </w:r>
      <w:r w:rsidR="006438DA">
        <w:rPr>
          <w:rFonts w:ascii="Times New Roman" w:eastAsia="Calibri" w:hAnsi="Times New Roman" w:cs="Times New Roman"/>
          <w:sz w:val="24"/>
          <w:szCs w:val="24"/>
        </w:rPr>
        <w:t xml:space="preserve"> (0% effort)</w:t>
      </w:r>
    </w:p>
    <w:p w:rsidR="00FE7AF2" w:rsidRPr="00EE6740" w:rsidRDefault="00FE7AF2" w:rsidP="0061221D">
      <w:pPr>
        <w:spacing w:after="0" w:line="240" w:lineRule="auto"/>
        <w:jc w:val="both"/>
        <w:rPr>
          <w:rFonts w:ascii="Times New Roman" w:eastAsia="Times New Roman" w:hAnsi="Times New Roman" w:cs="Times New Roman"/>
          <w:sz w:val="24"/>
          <w:szCs w:val="24"/>
        </w:rPr>
      </w:pP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TITLE:  Longitudinal Assessment of Post-traumatic Syndromes</w:t>
      </w: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Grant Type (or Number):       </w:t>
      </w:r>
      <w:r w:rsidR="00B94AF6" w:rsidRPr="00EE6740">
        <w:rPr>
          <w:rFonts w:ascii="Times New Roman" w:eastAsia="Times New Roman" w:hAnsi="Times New Roman" w:cs="Times New Roman"/>
          <w:sz w:val="24"/>
          <w:szCs w:val="24"/>
        </w:rPr>
        <w:t>1U01MH110925</w:t>
      </w: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Total Grant Amount:</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$21,007,052</w:t>
      </w: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Funding Agency:                   </w:t>
      </w:r>
      <w:r w:rsidRPr="00EE6740">
        <w:rPr>
          <w:rFonts w:ascii="Times New Roman" w:eastAsia="Times New Roman" w:hAnsi="Times New Roman" w:cs="Times New Roman"/>
          <w:sz w:val="24"/>
          <w:szCs w:val="24"/>
        </w:rPr>
        <w:tab/>
        <w:t>NIH/NIMH</w:t>
      </w: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Grant Period:                         </w:t>
      </w:r>
      <w:r w:rsidRPr="00EE6740">
        <w:rPr>
          <w:rFonts w:ascii="Times New Roman" w:eastAsia="Times New Roman" w:hAnsi="Times New Roman" w:cs="Times New Roman"/>
          <w:sz w:val="24"/>
          <w:szCs w:val="24"/>
        </w:rPr>
        <w:tab/>
        <w:t>2016-2021</w:t>
      </w:r>
    </w:p>
    <w:p w:rsidR="0061221D" w:rsidRPr="00EE6740" w:rsidRDefault="0061221D"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Grant Status:                          </w:t>
      </w:r>
      <w:r w:rsidR="008C26A8">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AWARDED</w:t>
      </w:r>
    </w:p>
    <w:p w:rsidR="0061221D" w:rsidRPr="00EE6740" w:rsidRDefault="00B94AF6"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Principal Investigator</w:t>
      </w:r>
      <w:r w:rsidR="0061221D" w:rsidRPr="00EE6740">
        <w:rPr>
          <w:rFonts w:ascii="Times New Roman" w:eastAsia="Times New Roman" w:hAnsi="Times New Roman" w:cs="Times New Roman"/>
          <w:sz w:val="24"/>
          <w:szCs w:val="24"/>
        </w:rPr>
        <w:t xml:space="preserve">:           </w:t>
      </w:r>
      <w:r w:rsidRPr="00EE6740">
        <w:rPr>
          <w:rFonts w:ascii="Times New Roman" w:eastAsia="Times New Roman" w:hAnsi="Times New Roman" w:cs="Times New Roman"/>
          <w:sz w:val="24"/>
          <w:szCs w:val="24"/>
        </w:rPr>
        <w:t xml:space="preserve"> </w:t>
      </w:r>
      <w:r w:rsidR="0061221D" w:rsidRPr="00EE6740">
        <w:rPr>
          <w:rFonts w:ascii="Times New Roman" w:eastAsia="Times New Roman" w:hAnsi="Times New Roman" w:cs="Times New Roman"/>
          <w:sz w:val="24"/>
          <w:szCs w:val="24"/>
        </w:rPr>
        <w:t xml:space="preserve">Samuel McLean </w:t>
      </w:r>
    </w:p>
    <w:p w:rsidR="0061221D" w:rsidRPr="00EE6740" w:rsidRDefault="00B94AF6" w:rsidP="0061221D">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Role:</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008C26A8">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Co-</w:t>
      </w:r>
      <w:r w:rsidR="0061221D" w:rsidRPr="00EE6740">
        <w:rPr>
          <w:rFonts w:ascii="Times New Roman" w:eastAsia="Times New Roman" w:hAnsi="Times New Roman" w:cs="Times New Roman"/>
          <w:sz w:val="24"/>
          <w:szCs w:val="24"/>
        </w:rPr>
        <w:t>I</w:t>
      </w:r>
      <w:r w:rsidR="004210A6" w:rsidRPr="00EE6740">
        <w:rPr>
          <w:rFonts w:ascii="Times New Roman" w:eastAsia="Times New Roman" w:hAnsi="Times New Roman" w:cs="Times New Roman"/>
          <w:sz w:val="24"/>
          <w:szCs w:val="24"/>
        </w:rPr>
        <w:t xml:space="preserve"> (5% effort)</w:t>
      </w:r>
    </w:p>
    <w:p w:rsidR="0061221D" w:rsidRPr="00EE6740" w:rsidRDefault="0061221D" w:rsidP="0061221D">
      <w:pPr>
        <w:spacing w:after="0" w:line="240" w:lineRule="auto"/>
        <w:jc w:val="both"/>
        <w:rPr>
          <w:rFonts w:ascii="Times New Roman" w:eastAsia="Times New Roman" w:hAnsi="Times New Roman" w:cs="Times New Roman"/>
          <w:sz w:val="24"/>
          <w:szCs w:val="24"/>
        </w:rPr>
      </w:pP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TITLE:  Supplement to "Influence of PTSD Symptoms on Chronic Pain Development after Sexual Assault”</w:t>
      </w:r>
    </w:p>
    <w:p w:rsidR="005540B7" w:rsidRPr="00EE6740" w:rsidRDefault="00E062E6" w:rsidP="008C3DD0">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Type (or Number):       </w:t>
      </w:r>
      <w:r w:rsidR="00F7652D" w:rsidRPr="00EE6740">
        <w:rPr>
          <w:rFonts w:ascii="Times New Roman" w:eastAsia="Calibri" w:hAnsi="Times New Roman" w:cs="Times New Roman"/>
          <w:sz w:val="24"/>
          <w:szCs w:val="24"/>
        </w:rPr>
        <w:t xml:space="preserve"> </w:t>
      </w:r>
      <w:r w:rsidR="005540B7" w:rsidRPr="00EE6740">
        <w:rPr>
          <w:rFonts w:ascii="Times New Roman" w:eastAsia="Calibri" w:hAnsi="Times New Roman" w:cs="Times New Roman"/>
          <w:sz w:val="24"/>
          <w:szCs w:val="24"/>
        </w:rPr>
        <w:t>Foundation</w:t>
      </w:r>
    </w:p>
    <w:p w:rsidR="00D76EB6" w:rsidRPr="00EE6740" w:rsidRDefault="008C26A8" w:rsidP="008C3D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Grant Amount: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76EB6" w:rsidRPr="00EE6740">
        <w:rPr>
          <w:rFonts w:ascii="Times New Roman" w:eastAsia="Calibri" w:hAnsi="Times New Roman" w:cs="Times New Roman"/>
          <w:sz w:val="24"/>
          <w:szCs w:val="24"/>
        </w:rPr>
        <w:t>$179,560</w:t>
      </w:r>
    </w:p>
    <w:p w:rsidR="005540B7" w:rsidRPr="00EE6740" w:rsidRDefault="005540B7" w:rsidP="008C3DD0">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Funding Agency:                   </w:t>
      </w:r>
      <w:r w:rsidRPr="00EE6740">
        <w:rPr>
          <w:rFonts w:ascii="Times New Roman" w:eastAsia="Calibri" w:hAnsi="Times New Roman" w:cs="Times New Roman"/>
          <w:sz w:val="24"/>
          <w:szCs w:val="24"/>
        </w:rPr>
        <w:tab/>
        <w:t xml:space="preserve">Mayday Fund </w:t>
      </w:r>
    </w:p>
    <w:p w:rsidR="005540B7" w:rsidRPr="00EE6740" w:rsidRDefault="005540B7" w:rsidP="008C3DD0">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Period:   </w:t>
      </w:r>
      <w:r w:rsidR="00B92918" w:rsidRPr="00EE6740">
        <w:rPr>
          <w:rFonts w:ascii="Times New Roman" w:eastAsia="Calibri" w:hAnsi="Times New Roman" w:cs="Times New Roman"/>
          <w:sz w:val="24"/>
          <w:szCs w:val="24"/>
        </w:rPr>
        <w:t>                      </w:t>
      </w:r>
      <w:r w:rsidR="00B92918" w:rsidRPr="00EE6740">
        <w:rPr>
          <w:rFonts w:ascii="Times New Roman" w:eastAsia="Calibri" w:hAnsi="Times New Roman" w:cs="Times New Roman"/>
          <w:sz w:val="24"/>
          <w:szCs w:val="24"/>
        </w:rPr>
        <w:tab/>
        <w:t>2014-2019</w:t>
      </w:r>
    </w:p>
    <w:p w:rsidR="005540B7" w:rsidRPr="00EE6740" w:rsidRDefault="005540B7" w:rsidP="008C3DD0">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St</w:t>
      </w:r>
      <w:r w:rsidR="00E062E6" w:rsidRPr="00EE6740">
        <w:rPr>
          <w:rFonts w:ascii="Times New Roman" w:eastAsia="Calibri" w:hAnsi="Times New Roman" w:cs="Times New Roman"/>
          <w:sz w:val="24"/>
          <w:szCs w:val="24"/>
        </w:rPr>
        <w:t>atus:                          </w:t>
      </w:r>
      <w:r w:rsidR="008C26A8">
        <w:rPr>
          <w:rFonts w:ascii="Times New Roman" w:eastAsia="Calibri" w:hAnsi="Times New Roman" w:cs="Times New Roman"/>
          <w:sz w:val="24"/>
          <w:szCs w:val="24"/>
        </w:rPr>
        <w:tab/>
      </w:r>
      <w:r w:rsidRPr="00EE6740">
        <w:rPr>
          <w:rFonts w:ascii="Times New Roman" w:eastAsia="Calibri" w:hAnsi="Times New Roman" w:cs="Times New Roman"/>
          <w:sz w:val="24"/>
          <w:szCs w:val="24"/>
        </w:rPr>
        <w:t>AWARDED</w:t>
      </w:r>
    </w:p>
    <w:p w:rsidR="005540B7" w:rsidRPr="00EE6740" w:rsidRDefault="005540B7" w:rsidP="008C3DD0">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Prin</w:t>
      </w:r>
      <w:r w:rsidR="00E062E6" w:rsidRPr="00EE6740">
        <w:rPr>
          <w:rFonts w:ascii="Times New Roman" w:eastAsia="Calibri" w:hAnsi="Times New Roman" w:cs="Times New Roman"/>
          <w:sz w:val="24"/>
          <w:szCs w:val="24"/>
        </w:rPr>
        <w:t>cipal Investigators:          </w:t>
      </w:r>
      <w:r w:rsidR="008C26A8">
        <w:rPr>
          <w:rFonts w:ascii="Times New Roman" w:eastAsia="Calibri" w:hAnsi="Times New Roman" w:cs="Times New Roman"/>
          <w:sz w:val="24"/>
          <w:szCs w:val="24"/>
        </w:rPr>
        <w:tab/>
      </w:r>
      <w:r w:rsidRPr="00EE6740">
        <w:rPr>
          <w:rFonts w:ascii="Times New Roman" w:eastAsia="Calibri" w:hAnsi="Times New Roman" w:cs="Times New Roman"/>
          <w:sz w:val="24"/>
          <w:szCs w:val="24"/>
        </w:rPr>
        <w:t xml:space="preserve">Sarah Linnstaedt </w:t>
      </w:r>
      <w:r w:rsidR="006438DA">
        <w:rPr>
          <w:rFonts w:ascii="Times New Roman" w:eastAsia="Calibri" w:hAnsi="Times New Roman" w:cs="Times New Roman"/>
          <w:sz w:val="24"/>
          <w:szCs w:val="24"/>
        </w:rPr>
        <w:t xml:space="preserve">(20% effort) </w:t>
      </w:r>
      <w:r w:rsidRPr="00EE6740">
        <w:rPr>
          <w:rFonts w:ascii="Times New Roman" w:eastAsia="Calibri" w:hAnsi="Times New Roman" w:cs="Times New Roman"/>
          <w:sz w:val="24"/>
          <w:szCs w:val="24"/>
        </w:rPr>
        <w:t xml:space="preserve">and Samuel McLean </w:t>
      </w:r>
    </w:p>
    <w:p w:rsidR="00493279" w:rsidRDefault="00493279" w:rsidP="00493279">
      <w:pPr>
        <w:spacing w:after="0" w:line="240" w:lineRule="auto"/>
        <w:jc w:val="both"/>
        <w:rPr>
          <w:rFonts w:ascii="Times New Roman" w:eastAsia="Times New Roman" w:hAnsi="Times New Roman" w:cs="Times New Roman"/>
          <w:sz w:val="24"/>
          <w:szCs w:val="24"/>
        </w:rPr>
      </w:pPr>
    </w:p>
    <w:p w:rsidR="008C26A8" w:rsidRPr="008C26A8" w:rsidRDefault="008C26A8" w:rsidP="00493279">
      <w:pPr>
        <w:spacing w:after="0" w:line="240" w:lineRule="auto"/>
        <w:jc w:val="both"/>
        <w:rPr>
          <w:rFonts w:ascii="Times New Roman" w:eastAsia="Times New Roman" w:hAnsi="Times New Roman" w:cs="Times New Roman"/>
          <w:i/>
          <w:sz w:val="24"/>
          <w:szCs w:val="24"/>
        </w:rPr>
      </w:pPr>
      <w:r w:rsidRPr="008C26A8">
        <w:rPr>
          <w:rFonts w:ascii="Times New Roman" w:eastAsia="Times New Roman" w:hAnsi="Times New Roman" w:cs="Times New Roman"/>
          <w:i/>
          <w:sz w:val="24"/>
          <w:szCs w:val="24"/>
        </w:rPr>
        <w:t>Completed</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TITLE:  Assessing stress induced hyperalgesia in rats using analgesia and thermal plantar meters</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Type (or Number):        Research Infrastructure Grant</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Total Grant Amount:</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$7,996</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Funding Agency:                   </w:t>
      </w:r>
      <w:r w:rsidRPr="00EE6740">
        <w:rPr>
          <w:rFonts w:ascii="Times New Roman" w:eastAsia="Times New Roman" w:hAnsi="Times New Roman" w:cs="Times New Roman"/>
          <w:sz w:val="24"/>
          <w:szCs w:val="24"/>
        </w:rPr>
        <w:tab/>
        <w:t>UNC School of Medicine Office of Research</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Grant Period:                         </w:t>
      </w:r>
      <w:r w:rsidRPr="00EE6740">
        <w:rPr>
          <w:rFonts w:ascii="Times New Roman" w:eastAsia="Times New Roman" w:hAnsi="Times New Roman" w:cs="Times New Roman"/>
          <w:sz w:val="24"/>
          <w:szCs w:val="24"/>
        </w:rPr>
        <w:tab/>
        <w:t>2017</w:t>
      </w:r>
    </w:p>
    <w:p w:rsidR="00493279" w:rsidRPr="00EE6740" w:rsidRDefault="00493279"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Grant Status:                          </w:t>
      </w:r>
      <w:r w:rsidR="008C26A8">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COMPLETED</w:t>
      </w:r>
    </w:p>
    <w:p w:rsidR="00493279" w:rsidRPr="00EE6740" w:rsidRDefault="00B94AF6" w:rsidP="00493279">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Principal Investigator</w:t>
      </w:r>
      <w:r w:rsidR="00493279" w:rsidRPr="00EE6740">
        <w:rPr>
          <w:rFonts w:ascii="Times New Roman" w:eastAsia="Times New Roman" w:hAnsi="Times New Roman" w:cs="Times New Roman"/>
          <w:sz w:val="24"/>
          <w:szCs w:val="24"/>
        </w:rPr>
        <w:t xml:space="preserve">:           </w:t>
      </w:r>
      <w:r w:rsidRPr="00EE6740">
        <w:rPr>
          <w:rFonts w:ascii="Times New Roman" w:eastAsia="Times New Roman" w:hAnsi="Times New Roman" w:cs="Times New Roman"/>
          <w:sz w:val="24"/>
          <w:szCs w:val="24"/>
        </w:rPr>
        <w:t xml:space="preserve"> </w:t>
      </w:r>
      <w:r w:rsidR="006438DA">
        <w:rPr>
          <w:rFonts w:ascii="Times New Roman" w:eastAsia="Times New Roman" w:hAnsi="Times New Roman" w:cs="Times New Roman"/>
          <w:sz w:val="24"/>
          <w:szCs w:val="24"/>
        </w:rPr>
        <w:tab/>
      </w:r>
      <w:r w:rsidR="00493279" w:rsidRPr="00EE6740">
        <w:rPr>
          <w:rFonts w:ascii="Times New Roman" w:eastAsia="Times New Roman" w:hAnsi="Times New Roman" w:cs="Times New Roman"/>
          <w:sz w:val="24"/>
          <w:szCs w:val="24"/>
        </w:rPr>
        <w:t xml:space="preserve">Sarah Linnstaedt </w:t>
      </w:r>
      <w:r w:rsidR="006438DA">
        <w:rPr>
          <w:rFonts w:ascii="Times New Roman" w:eastAsia="Times New Roman" w:hAnsi="Times New Roman" w:cs="Times New Roman"/>
          <w:sz w:val="24"/>
          <w:szCs w:val="24"/>
        </w:rPr>
        <w:t>(0% effort)</w:t>
      </w:r>
    </w:p>
    <w:p w:rsidR="000C41C4" w:rsidRPr="00EE6740" w:rsidRDefault="000C41C4" w:rsidP="008C3DD0">
      <w:pPr>
        <w:spacing w:after="0" w:line="240" w:lineRule="auto"/>
        <w:contextualSpacing/>
        <w:jc w:val="both"/>
        <w:rPr>
          <w:rFonts w:ascii="Times New Roman" w:eastAsia="Calibri" w:hAnsi="Times New Roman" w:cs="Times New Roman"/>
          <w:sz w:val="24"/>
          <w:szCs w:val="24"/>
        </w:rPr>
      </w:pPr>
    </w:p>
    <w:p w:rsidR="000C41C4" w:rsidRPr="00EE6740" w:rsidRDefault="000C41C4" w:rsidP="000C41C4">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TITLE:  MicroRNA mechanisms mediating chronic pain development after motor vehicle trauma</w:t>
      </w:r>
    </w:p>
    <w:p w:rsidR="000C41C4" w:rsidRPr="00EE6740" w:rsidRDefault="000C41C4" w:rsidP="000C41C4">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Type (or Number):        Future Leaders in Pain Grant</w:t>
      </w:r>
    </w:p>
    <w:p w:rsidR="000C41C4" w:rsidRPr="00EE6740" w:rsidRDefault="008C26A8" w:rsidP="000C41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Grant Amount: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C41C4" w:rsidRPr="00EE6740">
        <w:rPr>
          <w:rFonts w:ascii="Times New Roman" w:eastAsia="Calibri" w:hAnsi="Times New Roman" w:cs="Times New Roman"/>
          <w:sz w:val="24"/>
          <w:szCs w:val="24"/>
        </w:rPr>
        <w:t>$20,000</w:t>
      </w:r>
    </w:p>
    <w:p w:rsidR="000C41C4" w:rsidRPr="00EE6740" w:rsidRDefault="000C41C4" w:rsidP="000C41C4">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Funding Agency:                   </w:t>
      </w:r>
      <w:r w:rsidRPr="00EE6740">
        <w:rPr>
          <w:rFonts w:ascii="Times New Roman" w:eastAsia="Calibri" w:hAnsi="Times New Roman" w:cs="Times New Roman"/>
          <w:sz w:val="24"/>
          <w:szCs w:val="24"/>
        </w:rPr>
        <w:tab/>
        <w:t xml:space="preserve">The American Pain Society </w:t>
      </w:r>
    </w:p>
    <w:p w:rsidR="000C41C4" w:rsidRPr="00EE6740" w:rsidRDefault="000C41C4" w:rsidP="000C41C4">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Period:                         </w:t>
      </w:r>
      <w:r w:rsidRPr="00EE6740">
        <w:rPr>
          <w:rFonts w:ascii="Times New Roman" w:eastAsia="Calibri" w:hAnsi="Times New Roman" w:cs="Times New Roman"/>
          <w:sz w:val="24"/>
          <w:szCs w:val="24"/>
        </w:rPr>
        <w:tab/>
        <w:t>2015-2016</w:t>
      </w:r>
    </w:p>
    <w:p w:rsidR="000C41C4" w:rsidRPr="00EE6740" w:rsidRDefault="000C41C4" w:rsidP="000C41C4">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Grant Status:                          </w:t>
      </w:r>
      <w:r w:rsidR="008C26A8">
        <w:rPr>
          <w:rFonts w:ascii="Times New Roman" w:eastAsia="Calibri" w:hAnsi="Times New Roman" w:cs="Times New Roman"/>
          <w:sz w:val="24"/>
          <w:szCs w:val="24"/>
        </w:rPr>
        <w:tab/>
      </w:r>
      <w:r w:rsidRPr="00EE6740">
        <w:rPr>
          <w:rFonts w:ascii="Times New Roman" w:eastAsia="Calibri" w:hAnsi="Times New Roman" w:cs="Times New Roman"/>
          <w:sz w:val="24"/>
          <w:szCs w:val="24"/>
        </w:rPr>
        <w:t>COMPLETED</w:t>
      </w:r>
    </w:p>
    <w:p w:rsidR="000C41C4" w:rsidRPr="00EE6740" w:rsidRDefault="000C41C4" w:rsidP="000C41C4">
      <w:pPr>
        <w:spacing w:after="0" w:line="240" w:lineRule="auto"/>
        <w:contextualSpacing/>
        <w:jc w:val="both"/>
        <w:rPr>
          <w:rFonts w:ascii="Times New Roman" w:eastAsia="Calibri" w:hAnsi="Times New Roman" w:cs="Times New Roman"/>
          <w:sz w:val="24"/>
          <w:szCs w:val="24"/>
        </w:rPr>
      </w:pPr>
      <w:r w:rsidRPr="00EE6740">
        <w:rPr>
          <w:rFonts w:ascii="Times New Roman" w:eastAsia="Calibri" w:hAnsi="Times New Roman" w:cs="Times New Roman"/>
          <w:sz w:val="24"/>
          <w:szCs w:val="24"/>
        </w:rPr>
        <w:t>Prin</w:t>
      </w:r>
      <w:r w:rsidR="00B94AF6" w:rsidRPr="00EE6740">
        <w:rPr>
          <w:rFonts w:ascii="Times New Roman" w:eastAsia="Calibri" w:hAnsi="Times New Roman" w:cs="Times New Roman"/>
          <w:sz w:val="24"/>
          <w:szCs w:val="24"/>
        </w:rPr>
        <w:t>cipal Investigator</w:t>
      </w:r>
      <w:r w:rsidRPr="00EE6740">
        <w:rPr>
          <w:rFonts w:ascii="Times New Roman" w:eastAsia="Calibri" w:hAnsi="Times New Roman" w:cs="Times New Roman"/>
          <w:sz w:val="24"/>
          <w:szCs w:val="24"/>
        </w:rPr>
        <w:t xml:space="preserve">:           </w:t>
      </w:r>
      <w:r w:rsidR="00B94AF6" w:rsidRPr="00EE6740">
        <w:rPr>
          <w:rFonts w:ascii="Times New Roman" w:eastAsia="Calibri" w:hAnsi="Times New Roman" w:cs="Times New Roman"/>
          <w:sz w:val="24"/>
          <w:szCs w:val="24"/>
        </w:rPr>
        <w:t xml:space="preserve"> </w:t>
      </w:r>
      <w:r w:rsidR="006438DA">
        <w:rPr>
          <w:rFonts w:ascii="Times New Roman" w:eastAsia="Calibri" w:hAnsi="Times New Roman" w:cs="Times New Roman"/>
          <w:sz w:val="24"/>
          <w:szCs w:val="24"/>
        </w:rPr>
        <w:tab/>
      </w:r>
      <w:r w:rsidRPr="00EE6740">
        <w:rPr>
          <w:rFonts w:ascii="Times New Roman" w:eastAsia="Calibri" w:hAnsi="Times New Roman" w:cs="Times New Roman"/>
          <w:sz w:val="24"/>
          <w:szCs w:val="24"/>
        </w:rPr>
        <w:t xml:space="preserve">Sarah Linnstaedt </w:t>
      </w:r>
      <w:r w:rsidR="006438DA">
        <w:rPr>
          <w:rFonts w:ascii="Times New Roman" w:eastAsia="Calibri" w:hAnsi="Times New Roman" w:cs="Times New Roman"/>
          <w:sz w:val="24"/>
          <w:szCs w:val="24"/>
        </w:rPr>
        <w:t>(0% effort)</w:t>
      </w:r>
    </w:p>
    <w:p w:rsidR="005540B7" w:rsidRPr="00EE6740" w:rsidRDefault="005540B7" w:rsidP="008C3DD0">
      <w:pPr>
        <w:spacing w:after="0" w:line="240" w:lineRule="auto"/>
        <w:jc w:val="both"/>
        <w:rPr>
          <w:rFonts w:ascii="Times New Roman" w:eastAsia="Times New Roman" w:hAnsi="Times New Roman" w:cs="Times New Roman"/>
          <w:sz w:val="24"/>
          <w:szCs w:val="24"/>
        </w:rPr>
      </w:pP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 xml:space="preserve">TITLE: </w:t>
      </w:r>
      <w:r w:rsidR="00E062E6" w:rsidRPr="00EE6740">
        <w:rPr>
          <w:rFonts w:ascii="Times New Roman" w:eastAsia="Times New Roman" w:hAnsi="Times New Roman" w:cs="Times New Roman"/>
          <w:sz w:val="24"/>
          <w:szCs w:val="24"/>
        </w:rPr>
        <w:t xml:space="preserve"> </w:t>
      </w:r>
      <w:r w:rsidRPr="00EE6740">
        <w:rPr>
          <w:rFonts w:ascii="Times New Roman" w:eastAsia="Times New Roman" w:hAnsi="Times New Roman" w:cs="Times New Roman"/>
          <w:sz w:val="24"/>
          <w:szCs w:val="24"/>
        </w:rPr>
        <w:t>microRNA as mediators of chronic pain development following Motor Vehicle Collision</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Type (or Number):</w:t>
      </w:r>
      <w:r w:rsidRPr="00EE6740">
        <w:rPr>
          <w:rFonts w:ascii="Times New Roman" w:eastAsia="Times New Roman" w:hAnsi="Times New Roman" w:cs="Times New Roman"/>
          <w:sz w:val="24"/>
          <w:szCs w:val="24"/>
        </w:rPr>
        <w:tab/>
        <w:t xml:space="preserve">IBM Junior Faculty Development Award </w:t>
      </w:r>
    </w:p>
    <w:p w:rsidR="00D76EB6" w:rsidRPr="00EE6740" w:rsidRDefault="008C26A8" w:rsidP="008C3D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 Amount: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EB6" w:rsidRPr="00EE6740">
        <w:rPr>
          <w:rFonts w:ascii="Times New Roman" w:eastAsia="Times New Roman" w:hAnsi="Times New Roman" w:cs="Times New Roman"/>
          <w:sz w:val="24"/>
          <w:szCs w:val="24"/>
        </w:rPr>
        <w:t>$7,500</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Funding Agency:</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 xml:space="preserve">University of North Carolina, Chapel Hill </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Period:</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2014-2015</w:t>
      </w:r>
    </w:p>
    <w:p w:rsidR="005540B7" w:rsidRPr="00EE6740" w:rsidRDefault="009B06C9"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Status:</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COMPLETED</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Principal Investigator:</w:t>
      </w:r>
      <w:r w:rsidRPr="00EE6740">
        <w:rPr>
          <w:rFonts w:ascii="Times New Roman" w:eastAsia="Times New Roman" w:hAnsi="Times New Roman" w:cs="Times New Roman"/>
          <w:sz w:val="24"/>
          <w:szCs w:val="24"/>
        </w:rPr>
        <w:tab/>
      </w:r>
      <w:r w:rsidR="00B94AF6"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Sarah Linnstaedt</w:t>
      </w:r>
      <w:r w:rsidR="006438DA">
        <w:rPr>
          <w:rFonts w:ascii="Times New Roman" w:eastAsia="Times New Roman" w:hAnsi="Times New Roman" w:cs="Times New Roman"/>
          <w:sz w:val="24"/>
          <w:szCs w:val="24"/>
        </w:rPr>
        <w:t xml:space="preserve"> (0% effort)</w:t>
      </w:r>
    </w:p>
    <w:p w:rsidR="005540B7" w:rsidRPr="00EE6740" w:rsidRDefault="005540B7" w:rsidP="008C3DD0">
      <w:pPr>
        <w:spacing w:after="0" w:line="240" w:lineRule="auto"/>
        <w:jc w:val="both"/>
        <w:rPr>
          <w:rFonts w:ascii="Times New Roman" w:eastAsia="Times New Roman" w:hAnsi="Times New Roman" w:cs="Times New Roman"/>
          <w:sz w:val="24"/>
          <w:szCs w:val="24"/>
        </w:rPr>
      </w:pPr>
    </w:p>
    <w:p w:rsidR="005540B7" w:rsidRPr="00EE6740" w:rsidRDefault="005540B7" w:rsidP="008C3DD0">
      <w:pPr>
        <w:autoSpaceDE w:val="0"/>
        <w:autoSpaceDN w:val="0"/>
        <w:spacing w:after="0" w:line="240" w:lineRule="auto"/>
        <w:jc w:val="both"/>
        <w:rPr>
          <w:rFonts w:ascii="Times New Roman" w:eastAsia="Times New Roman" w:hAnsi="Times New Roman" w:cs="Times New Roman"/>
          <w:sz w:val="24"/>
          <w:szCs w:val="24"/>
          <w:lang w:val="x-none" w:eastAsia="x-none"/>
        </w:rPr>
      </w:pPr>
      <w:r w:rsidRPr="00EE6740">
        <w:rPr>
          <w:rFonts w:ascii="Times New Roman" w:eastAsia="Times New Roman" w:hAnsi="Times New Roman" w:cs="Times New Roman"/>
          <w:sz w:val="24"/>
          <w:szCs w:val="24"/>
          <w:lang w:val="x-none" w:eastAsia="x-none"/>
        </w:rPr>
        <w:t xml:space="preserve">TITLE: Defining the role of virally -encoded and virally -induced microRNAs in B-cell immortalization by EBV </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Type (or Number):</w:t>
      </w:r>
      <w:r w:rsidRPr="00EE6740">
        <w:rPr>
          <w:rFonts w:ascii="Times New Roman" w:eastAsia="Times New Roman" w:hAnsi="Times New Roman" w:cs="Times New Roman"/>
          <w:sz w:val="24"/>
          <w:szCs w:val="24"/>
        </w:rPr>
        <w:tab/>
        <w:t>T32 AI007392-23</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Funding Agency:</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NIAID Interdisciplinary Research Training Program in AIDS</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Period:</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2009-2012</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Grant Status:</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COMPLETED</w:t>
      </w:r>
    </w:p>
    <w:p w:rsidR="005540B7" w:rsidRPr="00EE6740" w:rsidRDefault="005540B7"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Princip</w:t>
      </w:r>
      <w:r w:rsidR="00E57CC9" w:rsidRPr="00EE6740">
        <w:rPr>
          <w:rFonts w:ascii="Times New Roman" w:eastAsia="Times New Roman" w:hAnsi="Times New Roman" w:cs="Times New Roman"/>
          <w:sz w:val="24"/>
          <w:szCs w:val="24"/>
        </w:rPr>
        <w:t>al Investigators:</w:t>
      </w:r>
      <w:r w:rsidR="00E57CC9" w:rsidRPr="00EE6740">
        <w:rPr>
          <w:rFonts w:ascii="Times New Roman" w:eastAsia="Times New Roman" w:hAnsi="Times New Roman" w:cs="Times New Roman"/>
          <w:sz w:val="24"/>
          <w:szCs w:val="24"/>
        </w:rPr>
        <w:tab/>
        <w:t>Charles Hicks</w:t>
      </w:r>
    </w:p>
    <w:p w:rsidR="00E57CC9" w:rsidRPr="00EE6740" w:rsidRDefault="00E57CC9" w:rsidP="008C3DD0">
      <w:pPr>
        <w:spacing w:after="0" w:line="240" w:lineRule="auto"/>
        <w:jc w:val="both"/>
        <w:rPr>
          <w:rFonts w:ascii="Times New Roman" w:eastAsia="Times New Roman" w:hAnsi="Times New Roman" w:cs="Times New Roman"/>
          <w:sz w:val="24"/>
          <w:szCs w:val="24"/>
        </w:rPr>
      </w:pPr>
      <w:r w:rsidRPr="00EE6740">
        <w:rPr>
          <w:rFonts w:ascii="Times New Roman" w:eastAsia="Times New Roman" w:hAnsi="Times New Roman" w:cs="Times New Roman"/>
          <w:sz w:val="24"/>
          <w:szCs w:val="24"/>
        </w:rPr>
        <w:t>Role:</w:t>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r>
      <w:r w:rsidRPr="00EE6740">
        <w:rPr>
          <w:rFonts w:ascii="Times New Roman" w:eastAsia="Times New Roman" w:hAnsi="Times New Roman" w:cs="Times New Roman"/>
          <w:sz w:val="24"/>
          <w:szCs w:val="24"/>
        </w:rPr>
        <w:tab/>
        <w:t>Fellowship Awardee</w:t>
      </w:r>
      <w:r w:rsidR="006438DA">
        <w:rPr>
          <w:rFonts w:ascii="Times New Roman" w:eastAsia="Times New Roman" w:hAnsi="Times New Roman" w:cs="Times New Roman"/>
          <w:sz w:val="24"/>
          <w:szCs w:val="24"/>
        </w:rPr>
        <w:t xml:space="preserve"> (75% effort)</w:t>
      </w:r>
    </w:p>
    <w:p w:rsidR="00C17342" w:rsidRPr="00EE6740" w:rsidRDefault="00C17342" w:rsidP="00C17342">
      <w:pPr>
        <w:spacing w:after="0" w:line="240" w:lineRule="auto"/>
        <w:jc w:val="both"/>
        <w:rPr>
          <w:rFonts w:ascii="Times New Roman" w:eastAsia="Times New Roman" w:hAnsi="Times New Roman" w:cs="Times New Roman"/>
          <w:sz w:val="24"/>
          <w:szCs w:val="24"/>
        </w:rPr>
      </w:pPr>
    </w:p>
    <w:p w:rsidR="00C17342" w:rsidRPr="008C26A8" w:rsidRDefault="00DB5584" w:rsidP="00C17342">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sidR="008C26A8" w:rsidRPr="008C26A8">
        <w:rPr>
          <w:rFonts w:ascii="Times New Roman" w:eastAsia="Times New Roman" w:hAnsi="Times New Roman" w:cs="Times New Roman"/>
          <w:b/>
          <w:sz w:val="26"/>
          <w:szCs w:val="26"/>
        </w:rPr>
        <w:t xml:space="preserve"> </w:t>
      </w:r>
      <w:r w:rsidR="00C17342" w:rsidRPr="008C26A8">
        <w:rPr>
          <w:rFonts w:ascii="Times New Roman" w:eastAsia="Times New Roman" w:hAnsi="Times New Roman" w:cs="Times New Roman"/>
          <w:b/>
          <w:sz w:val="26"/>
          <w:szCs w:val="26"/>
        </w:rPr>
        <w:t>Professional Service</w:t>
      </w:r>
    </w:p>
    <w:p w:rsidR="00C17342" w:rsidRPr="00EE6740" w:rsidRDefault="00C17342" w:rsidP="00C17342">
      <w:pPr>
        <w:spacing w:after="0" w:line="240" w:lineRule="auto"/>
        <w:jc w:val="both"/>
        <w:rPr>
          <w:rFonts w:ascii="Times New Roman" w:eastAsia="Times New Roman" w:hAnsi="Times New Roman" w:cs="Times New Roman"/>
          <w:sz w:val="24"/>
          <w:szCs w:val="24"/>
        </w:rPr>
      </w:pPr>
    </w:p>
    <w:p w:rsidR="00DB5584" w:rsidRPr="004B737A" w:rsidRDefault="00DB5584" w:rsidP="001603FD">
      <w:pPr>
        <w:spacing w:after="0" w:line="240" w:lineRule="auto"/>
        <w:jc w:val="both"/>
        <w:rPr>
          <w:rFonts w:ascii="Times New Roman" w:eastAsia="Times New Roman" w:hAnsi="Times New Roman" w:cs="Times New Roman"/>
          <w:sz w:val="24"/>
          <w:szCs w:val="24"/>
          <w:u w:val="single"/>
        </w:rPr>
      </w:pPr>
      <w:r w:rsidRPr="004B737A">
        <w:rPr>
          <w:rFonts w:ascii="Times New Roman" w:eastAsia="Times New Roman" w:hAnsi="Times New Roman" w:cs="Times New Roman"/>
          <w:sz w:val="24"/>
          <w:szCs w:val="24"/>
          <w:u w:val="single"/>
        </w:rPr>
        <w:t>Committees</w:t>
      </w:r>
    </w:p>
    <w:p w:rsidR="00DB5584" w:rsidRPr="00DB5584" w:rsidRDefault="004B737A" w:rsidP="001603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National</w:t>
      </w:r>
      <w:r w:rsidR="00DB5584" w:rsidRPr="00DB5584">
        <w:rPr>
          <w:rFonts w:ascii="Times New Roman" w:eastAsia="Times New Roman" w:hAnsi="Times New Roman" w:cs="Times New Roman"/>
          <w:i/>
          <w:sz w:val="24"/>
          <w:szCs w:val="24"/>
        </w:rPr>
        <w:t xml:space="preserve"> Committees</w:t>
      </w:r>
      <w:r w:rsidR="00DB5584" w:rsidRPr="00DB5584">
        <w:rPr>
          <w:rFonts w:ascii="Times New Roman" w:eastAsia="Times New Roman" w:hAnsi="Times New Roman" w:cs="Times New Roman"/>
          <w:sz w:val="24"/>
          <w:szCs w:val="24"/>
        </w:rPr>
        <w:t xml:space="preserve"> </w:t>
      </w:r>
    </w:p>
    <w:p w:rsidR="00DB5584" w:rsidRDefault="00DB5584" w:rsidP="00DB5584">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t>Reviewer for Future Leaders in Pain Grant offered through the American Pain Society.  Assigned between 3 and 5 grant proposals to review each year.  Review process and committee meeting are organized/run similarly to NIH grant reviews.</w:t>
      </w:r>
    </w:p>
    <w:p w:rsidR="004B737A" w:rsidRDefault="004B737A" w:rsidP="00DB5584">
      <w:pPr>
        <w:spacing w:after="0" w:line="240" w:lineRule="auto"/>
        <w:ind w:left="1440" w:hanging="1440"/>
        <w:jc w:val="both"/>
        <w:rPr>
          <w:rFonts w:ascii="Times New Roman" w:eastAsia="Times New Roman" w:hAnsi="Times New Roman" w:cs="Times New Roman"/>
          <w:i/>
          <w:sz w:val="24"/>
          <w:szCs w:val="24"/>
        </w:rPr>
      </w:pPr>
    </w:p>
    <w:p w:rsidR="00DB5584" w:rsidRPr="004B737A" w:rsidRDefault="004B737A" w:rsidP="00DB5584">
      <w:pPr>
        <w:spacing w:after="0" w:line="240" w:lineRule="auto"/>
        <w:ind w:left="1440" w:hanging="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Local C</w:t>
      </w:r>
      <w:r w:rsidRPr="004B737A">
        <w:rPr>
          <w:rFonts w:ascii="Times New Roman" w:eastAsia="Times New Roman" w:hAnsi="Times New Roman" w:cs="Times New Roman"/>
          <w:i/>
          <w:sz w:val="24"/>
          <w:szCs w:val="24"/>
        </w:rPr>
        <w:t>ommittees</w:t>
      </w:r>
    </w:p>
    <w:p w:rsidR="004B737A" w:rsidRDefault="004B737A" w:rsidP="004B737A">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Poster session judge for UNC Women in Science Annual Symposium, Chapel Hill, NC</w:t>
      </w:r>
    </w:p>
    <w:p w:rsidR="00BC558D" w:rsidRDefault="004B737A" w:rsidP="00BC558D">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Co-Vice Chair for the Departmental Research Committee, UNC Department of Anesthesiology</w:t>
      </w:r>
    </w:p>
    <w:p w:rsidR="004B737A" w:rsidRDefault="004B737A" w:rsidP="004B737A">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sidRPr="00DB5584">
        <w:rPr>
          <w:rFonts w:ascii="Times New Roman" w:eastAsia="Times New Roman" w:hAnsi="Times New Roman" w:cs="Times New Roman"/>
          <w:sz w:val="24"/>
          <w:szCs w:val="24"/>
        </w:rPr>
        <w:t>Ad hoc grant reviewer, Gillings Innovation Labs Grant, UNC School of Public Health.</w:t>
      </w:r>
    </w:p>
    <w:p w:rsidR="004B737A" w:rsidRDefault="004B737A" w:rsidP="004B737A">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 xml:space="preserve">Resident research project grant reviewer, UNC Department of Anesthesiology </w:t>
      </w:r>
    </w:p>
    <w:p w:rsidR="004B737A" w:rsidRDefault="004B737A" w:rsidP="00DB5584">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t>Career mentor at North Carolina School of Science and Mathematics, Durham, NC</w:t>
      </w:r>
    </w:p>
    <w:p w:rsidR="004B737A" w:rsidRDefault="004B737A" w:rsidP="00DB5584">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t>Research project judge for North Carolina Regional Science Fair (for High School students), Raleigh, NC</w:t>
      </w:r>
    </w:p>
    <w:p w:rsidR="004B737A" w:rsidRDefault="004B737A" w:rsidP="00DB5584">
      <w:pPr>
        <w:spacing w:after="0" w:line="240" w:lineRule="auto"/>
        <w:ind w:left="1440" w:hanging="1440"/>
        <w:jc w:val="both"/>
        <w:rPr>
          <w:rFonts w:ascii="Times New Roman" w:eastAsia="Times New Roman" w:hAnsi="Times New Roman" w:cs="Times New Roman"/>
          <w:sz w:val="24"/>
          <w:szCs w:val="24"/>
        </w:rPr>
      </w:pPr>
    </w:p>
    <w:p w:rsidR="008C26A8" w:rsidRDefault="004B737A" w:rsidP="001603FD">
      <w:pPr>
        <w:spacing w:after="0" w:line="240" w:lineRule="auto"/>
        <w:jc w:val="both"/>
        <w:rPr>
          <w:rFonts w:ascii="Times New Roman" w:eastAsia="Times New Roman" w:hAnsi="Times New Roman" w:cs="Times New Roman"/>
          <w:sz w:val="24"/>
          <w:szCs w:val="24"/>
          <w:u w:val="single"/>
        </w:rPr>
      </w:pPr>
      <w:r w:rsidRPr="004B737A">
        <w:rPr>
          <w:rFonts w:ascii="Times New Roman" w:eastAsia="Times New Roman" w:hAnsi="Times New Roman" w:cs="Times New Roman"/>
          <w:sz w:val="24"/>
          <w:szCs w:val="24"/>
          <w:u w:val="single"/>
        </w:rPr>
        <w:t>Journal Reviewer</w:t>
      </w:r>
      <w:r w:rsidR="00911BE5">
        <w:rPr>
          <w:rFonts w:ascii="Times New Roman" w:eastAsia="Times New Roman" w:hAnsi="Times New Roman" w:cs="Times New Roman"/>
          <w:sz w:val="24"/>
          <w:szCs w:val="24"/>
          <w:u w:val="single"/>
        </w:rPr>
        <w:t xml:space="preserve"> (last three years only)</w:t>
      </w:r>
    </w:p>
    <w:p w:rsidR="006438DA" w:rsidRPr="006438DA" w:rsidRDefault="006438DA" w:rsidP="006438DA">
      <w:pPr>
        <w:rPr>
          <w:rFonts w:ascii="Times New Roman" w:hAnsi="Times New Roman"/>
          <w:snapToGrid w:val="0"/>
          <w:sz w:val="24"/>
          <w:szCs w:val="24"/>
        </w:rPr>
      </w:pPr>
      <w:r w:rsidRPr="006438DA">
        <w:rPr>
          <w:rFonts w:ascii="Times New Roman" w:hAnsi="Times New Roman"/>
          <w:snapToGrid w:val="0"/>
          <w:sz w:val="24"/>
          <w:szCs w:val="24"/>
        </w:rPr>
        <w:t xml:space="preserve">Pain, </w:t>
      </w:r>
      <w:r w:rsidR="002011E7">
        <w:rPr>
          <w:rFonts w:ascii="Times New Roman" w:hAnsi="Times New Roman"/>
          <w:snapToGrid w:val="0"/>
          <w:sz w:val="24"/>
          <w:szCs w:val="24"/>
        </w:rPr>
        <w:t>RNA</w:t>
      </w:r>
      <w:r w:rsidRPr="006438DA">
        <w:rPr>
          <w:rFonts w:ascii="Times New Roman" w:hAnsi="Times New Roman"/>
          <w:snapToGrid w:val="0"/>
          <w:sz w:val="24"/>
          <w:szCs w:val="24"/>
        </w:rPr>
        <w:t xml:space="preserve">, </w:t>
      </w:r>
      <w:r w:rsidR="002011E7">
        <w:rPr>
          <w:rFonts w:ascii="Times New Roman" w:hAnsi="Times New Roman"/>
          <w:snapToGrid w:val="0"/>
          <w:sz w:val="24"/>
          <w:szCs w:val="24"/>
        </w:rPr>
        <w:t>Journal of Pain Research</w:t>
      </w:r>
      <w:r w:rsidRPr="006438DA">
        <w:rPr>
          <w:rFonts w:ascii="Times New Roman" w:hAnsi="Times New Roman"/>
          <w:snapToGrid w:val="0"/>
          <w:sz w:val="24"/>
          <w:szCs w:val="24"/>
        </w:rPr>
        <w:t xml:space="preserve">, </w:t>
      </w:r>
      <w:r w:rsidR="002011E7">
        <w:rPr>
          <w:rFonts w:ascii="Times New Roman" w:hAnsi="Times New Roman"/>
          <w:snapToGrid w:val="0"/>
          <w:sz w:val="24"/>
          <w:szCs w:val="24"/>
        </w:rPr>
        <w:t>Journal of Molecular Medicine</w:t>
      </w:r>
      <w:r w:rsidRPr="006438DA">
        <w:rPr>
          <w:rFonts w:ascii="Times New Roman" w:hAnsi="Times New Roman"/>
          <w:snapToGrid w:val="0"/>
          <w:sz w:val="24"/>
          <w:szCs w:val="24"/>
        </w:rPr>
        <w:t xml:space="preserve">, </w:t>
      </w:r>
      <w:r w:rsidR="002011E7">
        <w:rPr>
          <w:rFonts w:ascii="Times New Roman" w:hAnsi="Times New Roman"/>
          <w:snapToGrid w:val="0"/>
          <w:sz w:val="24"/>
          <w:szCs w:val="24"/>
        </w:rPr>
        <w:t>International Journal of Molecular Sciences</w:t>
      </w:r>
    </w:p>
    <w:p w:rsidR="004B737A" w:rsidRPr="004B737A" w:rsidRDefault="004B737A" w:rsidP="001603FD">
      <w:pPr>
        <w:spacing w:after="0" w:line="240" w:lineRule="auto"/>
        <w:jc w:val="both"/>
        <w:rPr>
          <w:rFonts w:ascii="Times New Roman" w:eastAsia="Times New Roman" w:hAnsi="Times New Roman" w:cs="Times New Roman"/>
          <w:sz w:val="24"/>
          <w:szCs w:val="24"/>
          <w:u w:val="single"/>
        </w:rPr>
      </w:pPr>
    </w:p>
    <w:sectPr w:rsidR="004B737A" w:rsidRPr="004B737A" w:rsidSect="00ED5A5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F3" w:rsidRDefault="00C821F3" w:rsidP="00812C7C">
      <w:pPr>
        <w:spacing w:after="0" w:line="240" w:lineRule="auto"/>
      </w:pPr>
      <w:r>
        <w:separator/>
      </w:r>
    </w:p>
  </w:endnote>
  <w:endnote w:type="continuationSeparator" w:id="0">
    <w:p w:rsidR="00C821F3" w:rsidRDefault="00C821F3" w:rsidP="0081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22335"/>
      <w:docPartObj>
        <w:docPartGallery w:val="Page Numbers (Bottom of Page)"/>
        <w:docPartUnique/>
      </w:docPartObj>
    </w:sdtPr>
    <w:sdtEndPr>
      <w:rPr>
        <w:noProof/>
      </w:rPr>
    </w:sdtEndPr>
    <w:sdtContent>
      <w:p w:rsidR="00BB10CE" w:rsidRDefault="00BB10CE">
        <w:pPr>
          <w:pStyle w:val="Footer"/>
          <w:jc w:val="right"/>
        </w:pPr>
        <w:r>
          <w:fldChar w:fldCharType="begin"/>
        </w:r>
        <w:r>
          <w:instrText xml:space="preserve"> PAGE   \* MERGEFORMAT </w:instrText>
        </w:r>
        <w:r>
          <w:fldChar w:fldCharType="separate"/>
        </w:r>
        <w:r w:rsidR="00C821F3">
          <w:rPr>
            <w:noProof/>
          </w:rPr>
          <w:t>1</w:t>
        </w:r>
        <w:r>
          <w:rPr>
            <w:noProof/>
          </w:rPr>
          <w:fldChar w:fldCharType="end"/>
        </w:r>
      </w:p>
    </w:sdtContent>
  </w:sdt>
  <w:p w:rsidR="00BB10CE" w:rsidRDefault="00BB1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F3" w:rsidRDefault="00C821F3" w:rsidP="00812C7C">
      <w:pPr>
        <w:spacing w:after="0" w:line="240" w:lineRule="auto"/>
      </w:pPr>
      <w:r>
        <w:separator/>
      </w:r>
    </w:p>
  </w:footnote>
  <w:footnote w:type="continuationSeparator" w:id="0">
    <w:p w:rsidR="00C821F3" w:rsidRDefault="00C821F3" w:rsidP="00812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0EE"/>
    <w:multiLevelType w:val="hybridMultilevel"/>
    <w:tmpl w:val="D808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2AED"/>
    <w:multiLevelType w:val="hybridMultilevel"/>
    <w:tmpl w:val="C0A61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30EFB"/>
    <w:multiLevelType w:val="hybridMultilevel"/>
    <w:tmpl w:val="3F609090"/>
    <w:lvl w:ilvl="0" w:tplc="5AE0BFA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15A71"/>
    <w:multiLevelType w:val="hybridMultilevel"/>
    <w:tmpl w:val="64FE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F2CCD"/>
    <w:multiLevelType w:val="hybridMultilevel"/>
    <w:tmpl w:val="E6B6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361A8"/>
    <w:multiLevelType w:val="hybridMultilevel"/>
    <w:tmpl w:val="E1D8C102"/>
    <w:lvl w:ilvl="0" w:tplc="DBE695FE">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FA5185"/>
    <w:multiLevelType w:val="hybridMultilevel"/>
    <w:tmpl w:val="E1D8C102"/>
    <w:lvl w:ilvl="0" w:tplc="DBE695FE">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F554B"/>
    <w:multiLevelType w:val="hybridMultilevel"/>
    <w:tmpl w:val="8AE6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E40D8"/>
    <w:multiLevelType w:val="hybridMultilevel"/>
    <w:tmpl w:val="714E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416F7"/>
    <w:multiLevelType w:val="hybridMultilevel"/>
    <w:tmpl w:val="1612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25C94"/>
    <w:multiLevelType w:val="hybridMultilevel"/>
    <w:tmpl w:val="FE44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77FE1"/>
    <w:multiLevelType w:val="hybridMultilevel"/>
    <w:tmpl w:val="E1D8C102"/>
    <w:lvl w:ilvl="0" w:tplc="DBE695FE">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36029"/>
    <w:multiLevelType w:val="hybridMultilevel"/>
    <w:tmpl w:val="E1D8C102"/>
    <w:lvl w:ilvl="0" w:tplc="DBE695FE">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4B0EC7"/>
    <w:multiLevelType w:val="hybridMultilevel"/>
    <w:tmpl w:val="E1D8C102"/>
    <w:lvl w:ilvl="0" w:tplc="DBE695FE">
      <w:start w:val="1"/>
      <w:numFmt w:val="decimal"/>
      <w:lvlText w:val="%1."/>
      <w:lvlJc w:val="left"/>
      <w:pPr>
        <w:ind w:left="360" w:hanging="360"/>
      </w:pPr>
      <w:rPr>
        <w:rFonts w:ascii="Times New Roman" w:eastAsia="Times New Roman"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0"/>
  </w:num>
  <w:num w:numId="4">
    <w:abstractNumId w:val="4"/>
  </w:num>
  <w:num w:numId="5">
    <w:abstractNumId w:val="9"/>
  </w:num>
  <w:num w:numId="6">
    <w:abstractNumId w:val="7"/>
  </w:num>
  <w:num w:numId="7">
    <w:abstractNumId w:val="8"/>
  </w:num>
  <w:num w:numId="8">
    <w:abstractNumId w:val="1"/>
  </w:num>
  <w:num w:numId="9">
    <w:abstractNumId w:val="2"/>
  </w:num>
  <w:num w:numId="10">
    <w:abstractNumId w:val="13"/>
  </w:num>
  <w:num w:numId="11">
    <w:abstractNumId w:val="11"/>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42"/>
    <w:rsid w:val="000119CF"/>
    <w:rsid w:val="00011C78"/>
    <w:rsid w:val="00023FAB"/>
    <w:rsid w:val="00024D19"/>
    <w:rsid w:val="00056DE9"/>
    <w:rsid w:val="0007398D"/>
    <w:rsid w:val="00080949"/>
    <w:rsid w:val="00090759"/>
    <w:rsid w:val="00090C5D"/>
    <w:rsid w:val="00091FD4"/>
    <w:rsid w:val="000966FB"/>
    <w:rsid w:val="000B0A67"/>
    <w:rsid w:val="000C41C4"/>
    <w:rsid w:val="000D00F7"/>
    <w:rsid w:val="000D44B4"/>
    <w:rsid w:val="000D48AA"/>
    <w:rsid w:val="000D4A82"/>
    <w:rsid w:val="000D5CF6"/>
    <w:rsid w:val="000E4F27"/>
    <w:rsid w:val="000F1AAF"/>
    <w:rsid w:val="00132149"/>
    <w:rsid w:val="00132BBC"/>
    <w:rsid w:val="00133030"/>
    <w:rsid w:val="00137925"/>
    <w:rsid w:val="00143A2E"/>
    <w:rsid w:val="001534D5"/>
    <w:rsid w:val="001603FD"/>
    <w:rsid w:val="0016784D"/>
    <w:rsid w:val="0017319E"/>
    <w:rsid w:val="00195993"/>
    <w:rsid w:val="001973D2"/>
    <w:rsid w:val="001A0B42"/>
    <w:rsid w:val="001B14B6"/>
    <w:rsid w:val="001C028F"/>
    <w:rsid w:val="001C50F7"/>
    <w:rsid w:val="001D4A1D"/>
    <w:rsid w:val="001D54F2"/>
    <w:rsid w:val="001D6DFC"/>
    <w:rsid w:val="002011E7"/>
    <w:rsid w:val="00204C61"/>
    <w:rsid w:val="00227B98"/>
    <w:rsid w:val="002345CB"/>
    <w:rsid w:val="00251567"/>
    <w:rsid w:val="002658B3"/>
    <w:rsid w:val="002D0016"/>
    <w:rsid w:val="002E0969"/>
    <w:rsid w:val="002F2F1C"/>
    <w:rsid w:val="002F3A81"/>
    <w:rsid w:val="00313CDB"/>
    <w:rsid w:val="00334129"/>
    <w:rsid w:val="003426C2"/>
    <w:rsid w:val="00385565"/>
    <w:rsid w:val="00392012"/>
    <w:rsid w:val="003A1BE9"/>
    <w:rsid w:val="003C5248"/>
    <w:rsid w:val="003C7570"/>
    <w:rsid w:val="003E3503"/>
    <w:rsid w:val="003E6316"/>
    <w:rsid w:val="003E75A0"/>
    <w:rsid w:val="003F6F53"/>
    <w:rsid w:val="00401BB8"/>
    <w:rsid w:val="0040461C"/>
    <w:rsid w:val="004210A6"/>
    <w:rsid w:val="004262B6"/>
    <w:rsid w:val="00434874"/>
    <w:rsid w:val="00451E30"/>
    <w:rsid w:val="004536B5"/>
    <w:rsid w:val="00485BBD"/>
    <w:rsid w:val="00493279"/>
    <w:rsid w:val="0049494D"/>
    <w:rsid w:val="00495AE6"/>
    <w:rsid w:val="004968B4"/>
    <w:rsid w:val="004B737A"/>
    <w:rsid w:val="004C6136"/>
    <w:rsid w:val="00500AAB"/>
    <w:rsid w:val="005208B2"/>
    <w:rsid w:val="0052405F"/>
    <w:rsid w:val="0052464F"/>
    <w:rsid w:val="0052761C"/>
    <w:rsid w:val="005311CB"/>
    <w:rsid w:val="0053455A"/>
    <w:rsid w:val="005540B7"/>
    <w:rsid w:val="00554C6A"/>
    <w:rsid w:val="005579A6"/>
    <w:rsid w:val="0056182C"/>
    <w:rsid w:val="00561E5C"/>
    <w:rsid w:val="00566890"/>
    <w:rsid w:val="005679AC"/>
    <w:rsid w:val="005A0844"/>
    <w:rsid w:val="005A4AC6"/>
    <w:rsid w:val="005A507A"/>
    <w:rsid w:val="005C0926"/>
    <w:rsid w:val="005C43FD"/>
    <w:rsid w:val="005E70A5"/>
    <w:rsid w:val="006044DC"/>
    <w:rsid w:val="006076E2"/>
    <w:rsid w:val="0061221D"/>
    <w:rsid w:val="0061277B"/>
    <w:rsid w:val="00632F1F"/>
    <w:rsid w:val="006438DA"/>
    <w:rsid w:val="0064437E"/>
    <w:rsid w:val="0064686E"/>
    <w:rsid w:val="006555C0"/>
    <w:rsid w:val="00665E11"/>
    <w:rsid w:val="00671233"/>
    <w:rsid w:val="0067623A"/>
    <w:rsid w:val="00681598"/>
    <w:rsid w:val="006A66D9"/>
    <w:rsid w:val="006B7469"/>
    <w:rsid w:val="006D251D"/>
    <w:rsid w:val="006D705F"/>
    <w:rsid w:val="006E05C8"/>
    <w:rsid w:val="00741341"/>
    <w:rsid w:val="0076100D"/>
    <w:rsid w:val="00761B9C"/>
    <w:rsid w:val="007733A2"/>
    <w:rsid w:val="0077710E"/>
    <w:rsid w:val="007906B8"/>
    <w:rsid w:val="00793226"/>
    <w:rsid w:val="007A03DA"/>
    <w:rsid w:val="007A217C"/>
    <w:rsid w:val="007B3F87"/>
    <w:rsid w:val="007B715C"/>
    <w:rsid w:val="007C3C0A"/>
    <w:rsid w:val="007C5A32"/>
    <w:rsid w:val="007C6E2A"/>
    <w:rsid w:val="007C6E8B"/>
    <w:rsid w:val="007E55E2"/>
    <w:rsid w:val="007F25EA"/>
    <w:rsid w:val="007F6E0A"/>
    <w:rsid w:val="00812C7C"/>
    <w:rsid w:val="008162F0"/>
    <w:rsid w:val="0082043D"/>
    <w:rsid w:val="00834D40"/>
    <w:rsid w:val="008351B8"/>
    <w:rsid w:val="008357EB"/>
    <w:rsid w:val="0084036F"/>
    <w:rsid w:val="00845866"/>
    <w:rsid w:val="00854DAD"/>
    <w:rsid w:val="00857F98"/>
    <w:rsid w:val="008735FA"/>
    <w:rsid w:val="0088031A"/>
    <w:rsid w:val="00882255"/>
    <w:rsid w:val="008A53EF"/>
    <w:rsid w:val="008B0D78"/>
    <w:rsid w:val="008B34B2"/>
    <w:rsid w:val="008B5E49"/>
    <w:rsid w:val="008C26A8"/>
    <w:rsid w:val="008C3DD0"/>
    <w:rsid w:val="008D3EA0"/>
    <w:rsid w:val="008D3FCA"/>
    <w:rsid w:val="00911BE5"/>
    <w:rsid w:val="00920C6B"/>
    <w:rsid w:val="00923329"/>
    <w:rsid w:val="00923C5C"/>
    <w:rsid w:val="009263CB"/>
    <w:rsid w:val="009354BA"/>
    <w:rsid w:val="009402E0"/>
    <w:rsid w:val="00957AE7"/>
    <w:rsid w:val="0096059D"/>
    <w:rsid w:val="00960843"/>
    <w:rsid w:val="00977720"/>
    <w:rsid w:val="00983952"/>
    <w:rsid w:val="00986501"/>
    <w:rsid w:val="00987723"/>
    <w:rsid w:val="00991430"/>
    <w:rsid w:val="00993C1B"/>
    <w:rsid w:val="009B03B0"/>
    <w:rsid w:val="009B06C9"/>
    <w:rsid w:val="009E41DD"/>
    <w:rsid w:val="009F0D88"/>
    <w:rsid w:val="009F120C"/>
    <w:rsid w:val="009F43CD"/>
    <w:rsid w:val="00A177E5"/>
    <w:rsid w:val="00A24E40"/>
    <w:rsid w:val="00A267BD"/>
    <w:rsid w:val="00A32522"/>
    <w:rsid w:val="00A41EBF"/>
    <w:rsid w:val="00A5149C"/>
    <w:rsid w:val="00A51576"/>
    <w:rsid w:val="00A55B41"/>
    <w:rsid w:val="00A60F59"/>
    <w:rsid w:val="00A66F5D"/>
    <w:rsid w:val="00A809DF"/>
    <w:rsid w:val="00AB2E3A"/>
    <w:rsid w:val="00AC2365"/>
    <w:rsid w:val="00AE6681"/>
    <w:rsid w:val="00AE7B04"/>
    <w:rsid w:val="00B0329F"/>
    <w:rsid w:val="00B228F7"/>
    <w:rsid w:val="00B344A2"/>
    <w:rsid w:val="00B36F6F"/>
    <w:rsid w:val="00B45C04"/>
    <w:rsid w:val="00B92918"/>
    <w:rsid w:val="00B94AF6"/>
    <w:rsid w:val="00BA1010"/>
    <w:rsid w:val="00BA37BD"/>
    <w:rsid w:val="00BA504F"/>
    <w:rsid w:val="00BB10CE"/>
    <w:rsid w:val="00BC3381"/>
    <w:rsid w:val="00BC558D"/>
    <w:rsid w:val="00C02138"/>
    <w:rsid w:val="00C0573D"/>
    <w:rsid w:val="00C107C2"/>
    <w:rsid w:val="00C1141C"/>
    <w:rsid w:val="00C17342"/>
    <w:rsid w:val="00C40ABF"/>
    <w:rsid w:val="00C46AA8"/>
    <w:rsid w:val="00C57DB0"/>
    <w:rsid w:val="00C653A4"/>
    <w:rsid w:val="00C821F3"/>
    <w:rsid w:val="00C86ABC"/>
    <w:rsid w:val="00CC6B44"/>
    <w:rsid w:val="00CD3B4C"/>
    <w:rsid w:val="00CD6899"/>
    <w:rsid w:val="00CE4762"/>
    <w:rsid w:val="00CE701C"/>
    <w:rsid w:val="00D00F93"/>
    <w:rsid w:val="00D321E2"/>
    <w:rsid w:val="00D47125"/>
    <w:rsid w:val="00D67F45"/>
    <w:rsid w:val="00D76EB6"/>
    <w:rsid w:val="00D84DED"/>
    <w:rsid w:val="00DA0124"/>
    <w:rsid w:val="00DA3589"/>
    <w:rsid w:val="00DB4531"/>
    <w:rsid w:val="00DB5584"/>
    <w:rsid w:val="00DB7074"/>
    <w:rsid w:val="00DB7A66"/>
    <w:rsid w:val="00DD0197"/>
    <w:rsid w:val="00DD43D5"/>
    <w:rsid w:val="00DE5097"/>
    <w:rsid w:val="00DE5FF0"/>
    <w:rsid w:val="00E062E6"/>
    <w:rsid w:val="00E10AD7"/>
    <w:rsid w:val="00E21566"/>
    <w:rsid w:val="00E30B30"/>
    <w:rsid w:val="00E363FA"/>
    <w:rsid w:val="00E41D8D"/>
    <w:rsid w:val="00E57BD2"/>
    <w:rsid w:val="00E57CC9"/>
    <w:rsid w:val="00E70B4A"/>
    <w:rsid w:val="00E9193C"/>
    <w:rsid w:val="00EA1761"/>
    <w:rsid w:val="00EA4B8E"/>
    <w:rsid w:val="00ED5A55"/>
    <w:rsid w:val="00EE6154"/>
    <w:rsid w:val="00EE6740"/>
    <w:rsid w:val="00EF6365"/>
    <w:rsid w:val="00EF6C0D"/>
    <w:rsid w:val="00F079CC"/>
    <w:rsid w:val="00F446CD"/>
    <w:rsid w:val="00F55FA8"/>
    <w:rsid w:val="00F5759E"/>
    <w:rsid w:val="00F7652D"/>
    <w:rsid w:val="00F77375"/>
    <w:rsid w:val="00F92700"/>
    <w:rsid w:val="00F94727"/>
    <w:rsid w:val="00FA1348"/>
    <w:rsid w:val="00FB5E9B"/>
    <w:rsid w:val="00FC0233"/>
    <w:rsid w:val="00FC6FA0"/>
    <w:rsid w:val="00FD0036"/>
    <w:rsid w:val="00FD2381"/>
    <w:rsid w:val="00FD3CB8"/>
    <w:rsid w:val="00FE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2926"/>
  <w15:docId w15:val="{4FD7C968-A9E3-459A-A9D2-5C4F26B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4C"/>
    <w:pPr>
      <w:ind w:left="720"/>
      <w:contextualSpacing/>
    </w:pPr>
  </w:style>
  <w:style w:type="paragraph" w:styleId="BalloonText">
    <w:name w:val="Balloon Text"/>
    <w:basedOn w:val="Normal"/>
    <w:link w:val="BalloonTextChar"/>
    <w:uiPriority w:val="99"/>
    <w:semiHidden/>
    <w:unhideWhenUsed/>
    <w:rsid w:val="00BA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10"/>
    <w:rPr>
      <w:rFonts w:ascii="Tahoma" w:hAnsi="Tahoma" w:cs="Tahoma"/>
      <w:sz w:val="16"/>
      <w:szCs w:val="16"/>
    </w:rPr>
  </w:style>
  <w:style w:type="paragraph" w:styleId="NormalWeb">
    <w:name w:val="Normal (Web)"/>
    <w:basedOn w:val="Normal"/>
    <w:uiPriority w:val="99"/>
    <w:semiHidden/>
    <w:unhideWhenUsed/>
    <w:rsid w:val="00DD01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41D8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1D8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6E8B"/>
    <w:rPr>
      <w:sz w:val="16"/>
      <w:szCs w:val="16"/>
    </w:rPr>
  </w:style>
  <w:style w:type="paragraph" w:styleId="CommentText">
    <w:name w:val="annotation text"/>
    <w:basedOn w:val="Normal"/>
    <w:link w:val="CommentTextChar"/>
    <w:uiPriority w:val="99"/>
    <w:semiHidden/>
    <w:unhideWhenUsed/>
    <w:rsid w:val="007C6E8B"/>
    <w:pPr>
      <w:spacing w:line="240" w:lineRule="auto"/>
    </w:pPr>
    <w:rPr>
      <w:sz w:val="20"/>
      <w:szCs w:val="20"/>
    </w:rPr>
  </w:style>
  <w:style w:type="character" w:customStyle="1" w:styleId="CommentTextChar">
    <w:name w:val="Comment Text Char"/>
    <w:basedOn w:val="DefaultParagraphFont"/>
    <w:link w:val="CommentText"/>
    <w:uiPriority w:val="99"/>
    <w:semiHidden/>
    <w:rsid w:val="007C6E8B"/>
    <w:rPr>
      <w:sz w:val="20"/>
      <w:szCs w:val="20"/>
    </w:rPr>
  </w:style>
  <w:style w:type="paragraph" w:styleId="Header">
    <w:name w:val="header"/>
    <w:basedOn w:val="Normal"/>
    <w:link w:val="HeaderChar"/>
    <w:uiPriority w:val="99"/>
    <w:unhideWhenUsed/>
    <w:rsid w:val="0081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7C"/>
  </w:style>
  <w:style w:type="paragraph" w:styleId="Footer">
    <w:name w:val="footer"/>
    <w:basedOn w:val="Normal"/>
    <w:link w:val="FooterChar"/>
    <w:uiPriority w:val="99"/>
    <w:unhideWhenUsed/>
    <w:rsid w:val="0081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7C"/>
  </w:style>
  <w:style w:type="character" w:styleId="Strong">
    <w:name w:val="Strong"/>
    <w:basedOn w:val="DefaultParagraphFont"/>
    <w:uiPriority w:val="22"/>
    <w:qFormat/>
    <w:rsid w:val="00A809DF"/>
    <w:rPr>
      <w:b/>
      <w:bCs/>
    </w:rPr>
  </w:style>
  <w:style w:type="character" w:styleId="Hyperlink">
    <w:name w:val="Hyperlink"/>
    <w:basedOn w:val="DefaultParagraphFont"/>
    <w:uiPriority w:val="99"/>
    <w:unhideWhenUsed/>
    <w:rsid w:val="00494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0732">
      <w:bodyDiv w:val="1"/>
      <w:marLeft w:val="0"/>
      <w:marRight w:val="0"/>
      <w:marTop w:val="0"/>
      <w:marBottom w:val="0"/>
      <w:divBdr>
        <w:top w:val="none" w:sz="0" w:space="0" w:color="auto"/>
        <w:left w:val="none" w:sz="0" w:space="0" w:color="auto"/>
        <w:bottom w:val="none" w:sz="0" w:space="0" w:color="auto"/>
        <w:right w:val="none" w:sz="0" w:space="0" w:color="auto"/>
      </w:divBdr>
    </w:div>
    <w:div w:id="1732460707">
      <w:bodyDiv w:val="1"/>
      <w:marLeft w:val="0"/>
      <w:marRight w:val="0"/>
      <w:marTop w:val="0"/>
      <w:marBottom w:val="0"/>
      <w:divBdr>
        <w:top w:val="none" w:sz="0" w:space="0" w:color="auto"/>
        <w:left w:val="none" w:sz="0" w:space="0" w:color="auto"/>
        <w:bottom w:val="none" w:sz="0" w:space="0" w:color="auto"/>
        <w:right w:val="none" w:sz="0" w:space="0" w:color="auto"/>
      </w:divBdr>
    </w:div>
    <w:div w:id="19548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nresearchforum.org/forums/interview/78224-young-investigator-spotlight-sarah-linnstaed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uturemedicine.com/doi/pdf/10.2217/epi.12.6" TargetMode="External"/><Relationship Id="rId4" Type="http://schemas.openxmlformats.org/officeDocument/2006/relationships/settings" Target="settings.xml"/><Relationship Id="rId9" Type="http://schemas.openxmlformats.org/officeDocument/2006/relationships/hyperlink" Target="https://www.painmedicinenews.com/Science-Technology/Article/03-16/MicroRNA-in-Blood-May-Predict-Post-Trauma-Pain/35474/ses=o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5726-7883-42AF-BEF5-D7DB6DFD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Linnstaedt, Sarah</cp:lastModifiedBy>
  <cp:revision>29</cp:revision>
  <cp:lastPrinted>2015-10-05T14:16:00Z</cp:lastPrinted>
  <dcterms:created xsi:type="dcterms:W3CDTF">2018-05-31T09:31:00Z</dcterms:created>
  <dcterms:modified xsi:type="dcterms:W3CDTF">2018-05-31T16:47:00Z</dcterms:modified>
</cp:coreProperties>
</file>